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25" w:rsidRPr="00B133D1" w:rsidRDefault="003E7825" w:rsidP="003C6C05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ZARZĄDZENIE </w:t>
      </w:r>
      <w:r w:rsidR="00747A6A"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Nr</w:t>
      </w:r>
      <w:r w:rsidR="00747A6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62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/DSOZ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PREZESA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NARODOWEGO  FUNDUSZU  ZDROWIA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  <w:t>z dnia</w:t>
      </w:r>
      <w:r w:rsidR="00747A6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27 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czerwca 201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r.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zmieniające zarządzenie w sprawie warunk</w:t>
      </w:r>
      <w:r w:rsidR="0008410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ów zawarcia i realizacji umów o 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udzielanie świadczeń opieki zdrowotnej w zakresie podstawowej opieki </w:t>
      </w:r>
      <w:r w:rsidRPr="00B133D1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zdrowotnej</w:t>
      </w:r>
    </w:p>
    <w:p w:rsidR="004A40A6" w:rsidRDefault="004A40A6" w:rsidP="003C6C05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E7825" w:rsidRPr="00B133D1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102 ust. 5 pkt 21 i 25 oraz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art. 159 ust. 2 ustawy z dnia 27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sierpnia 2004 r. o świadczeniach opieki zdrowotnej finansowanych ze środków publicznych (</w:t>
      </w:r>
      <w:r w:rsidRPr="00B133D1">
        <w:rPr>
          <w:rFonts w:ascii="Arial" w:hAnsi="Arial" w:cs="Arial"/>
          <w:sz w:val="24"/>
          <w:szCs w:val="24"/>
        </w:rPr>
        <w:t>Dz.</w:t>
      </w:r>
      <w:r w:rsidR="00D72D47">
        <w:rPr>
          <w:rFonts w:ascii="Arial" w:hAnsi="Arial" w:cs="Arial"/>
          <w:sz w:val="24"/>
          <w:szCs w:val="24"/>
        </w:rPr>
        <w:t xml:space="preserve"> </w:t>
      </w:r>
      <w:r w:rsidRPr="00B133D1">
        <w:rPr>
          <w:rFonts w:ascii="Arial" w:hAnsi="Arial" w:cs="Arial"/>
          <w:sz w:val="24"/>
          <w:szCs w:val="24"/>
        </w:rPr>
        <w:t xml:space="preserve">U. </w:t>
      </w:r>
      <w:r w:rsidR="00D72D47">
        <w:rPr>
          <w:rFonts w:ascii="Arial" w:hAnsi="Arial" w:cs="Arial"/>
          <w:sz w:val="24"/>
          <w:szCs w:val="24"/>
        </w:rPr>
        <w:t xml:space="preserve">z </w:t>
      </w:r>
      <w:r w:rsidRPr="00B133D1">
        <w:rPr>
          <w:rFonts w:ascii="Arial" w:hAnsi="Arial" w:cs="Arial"/>
          <w:sz w:val="24"/>
          <w:szCs w:val="24"/>
        </w:rPr>
        <w:t>2017</w:t>
      </w:r>
      <w:r w:rsidR="00D72D47">
        <w:rPr>
          <w:rFonts w:ascii="Arial" w:hAnsi="Arial" w:cs="Arial"/>
          <w:sz w:val="24"/>
          <w:szCs w:val="24"/>
        </w:rPr>
        <w:t xml:space="preserve"> r.</w:t>
      </w:r>
      <w:r w:rsidRPr="00B133D1">
        <w:rPr>
          <w:rFonts w:ascii="Arial" w:hAnsi="Arial" w:cs="Arial"/>
          <w:sz w:val="24"/>
          <w:szCs w:val="24"/>
        </w:rPr>
        <w:t xml:space="preserve">, poz. 1938, z </w:t>
      </w:r>
      <w:proofErr w:type="spellStart"/>
      <w:r w:rsidRPr="00B133D1">
        <w:rPr>
          <w:rFonts w:ascii="Arial" w:hAnsi="Arial" w:cs="Arial"/>
          <w:sz w:val="24"/>
          <w:szCs w:val="24"/>
        </w:rPr>
        <w:t>późn</w:t>
      </w:r>
      <w:proofErr w:type="spellEnd"/>
      <w:r w:rsidRPr="00B133D1">
        <w:rPr>
          <w:rFonts w:ascii="Arial" w:hAnsi="Arial" w:cs="Arial"/>
          <w:sz w:val="24"/>
          <w:szCs w:val="24"/>
        </w:rPr>
        <w:t>. zm.</w:t>
      </w:r>
      <w:r w:rsidRPr="00B133D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zarządza się, co następuje:</w:t>
      </w:r>
    </w:p>
    <w:p w:rsidR="00280FA7" w:rsidRPr="00B716F4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33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hyperlink r:id="rId5" w:history="1"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Nr 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122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>/201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7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/DSOZ </w:t>
        </w:r>
      </w:hyperlink>
      <w:r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B716F4">
        <w:rPr>
          <w:rFonts w:ascii="Arial" w:eastAsia="Times New Roman" w:hAnsi="Arial" w:cs="Arial"/>
          <w:sz w:val="24"/>
          <w:szCs w:val="24"/>
          <w:lang w:eastAsia="pl-PL"/>
        </w:rPr>
        <w:t>a Narodowego Funduszu Zdrowia 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15 grudnia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w zakresie podstawowej opieki zdrowotnej, </w:t>
      </w:r>
      <w:r w:rsidR="004A40A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4A40A6">
        <w:rPr>
          <w:rFonts w:ascii="Arial" w:hAnsi="Arial" w:cs="Arial"/>
          <w:sz w:val="24"/>
          <w:szCs w:val="24"/>
        </w:rPr>
        <w:t>ałącznik nr</w:t>
      </w:r>
      <w:r w:rsidR="00D72D47">
        <w:rPr>
          <w:rFonts w:ascii="Arial" w:hAnsi="Arial" w:cs="Arial"/>
          <w:sz w:val="24"/>
          <w:szCs w:val="24"/>
        </w:rPr>
        <w:t xml:space="preserve"> </w:t>
      </w:r>
      <w:r w:rsidR="00B133D1" w:rsidRPr="00B716F4">
        <w:rPr>
          <w:rFonts w:ascii="Arial" w:hAnsi="Arial" w:cs="Arial"/>
          <w:sz w:val="24"/>
          <w:szCs w:val="24"/>
        </w:rPr>
        <w:t>1</w:t>
      </w:r>
      <w:r w:rsidR="00280FA7" w:rsidRPr="00B716F4">
        <w:rPr>
          <w:rFonts w:ascii="Arial" w:hAnsi="Arial" w:cs="Arial"/>
          <w:sz w:val="24"/>
          <w:szCs w:val="24"/>
        </w:rPr>
        <w:t xml:space="preserve"> do zarządzenia otrzymuje brzmienie określone w załączniku do niniejszego zarządzenia</w:t>
      </w:r>
      <w:r w:rsidR="00B133D1" w:rsidRPr="00B716F4">
        <w:rPr>
          <w:rFonts w:ascii="Arial" w:hAnsi="Arial" w:cs="Arial"/>
          <w:sz w:val="24"/>
          <w:szCs w:val="24"/>
        </w:rPr>
        <w:t>.</w:t>
      </w:r>
    </w:p>
    <w:p w:rsidR="003E7825" w:rsidRPr="00B716F4" w:rsidRDefault="004A40A6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Zobowiązuje się dyrektorów oddziałów wojewódzkich Narodowego Funduszu Zdrowia do wprowadzenia niezbędnych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zmian wynikających z wejścia w 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życie przepisów zarządzenia, o których mowa w § 1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80FA7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do postanowień umów zawartych ze świadczeniodawcami.</w:t>
      </w:r>
    </w:p>
    <w:p w:rsidR="003E7825" w:rsidRPr="00B716F4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D72D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wchodzi w życie z dniem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następującym po dniu podpisania.</w:t>
      </w:r>
    </w:p>
    <w:p w:rsidR="00747A6A" w:rsidRPr="00747A6A" w:rsidRDefault="00747A6A" w:rsidP="00747A6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47A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  <w:r w:rsidRPr="00747A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 w:rsidRPr="00747A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747A6A" w:rsidRPr="00747A6A" w:rsidRDefault="00747A6A" w:rsidP="00747A6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0" w:name="_GoBack"/>
      <w:bookmarkEnd w:id="0"/>
      <w:r w:rsidRPr="00747A6A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p w:rsidR="003E7825" w:rsidRPr="003E7825" w:rsidRDefault="003E7825" w:rsidP="00BF40B9">
      <w:pPr>
        <w:spacing w:before="100" w:beforeAutospacing="1" w:after="100" w:afterAutospacing="1" w:line="360" w:lineRule="auto"/>
        <w:ind w:left="4678" w:firstLine="1418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</w:r>
      <w:r w:rsidR="0008410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</w:r>
    </w:p>
    <w:p w:rsidR="0074439F" w:rsidRDefault="003E7825" w:rsidP="003C6C05">
      <w:pPr>
        <w:spacing w:before="100" w:beforeAutospacing="1" w:after="100" w:afterAutospacing="1" w:line="360" w:lineRule="auto"/>
      </w:pPr>
      <w:r w:rsidRPr="00B716F4">
        <w:rPr>
          <w:rFonts w:ascii="Arial" w:eastAsia="Times New Roman" w:hAnsi="Arial" w:cs="Arial"/>
          <w:sz w:val="20"/>
          <w:szCs w:val="20"/>
          <w:lang w:eastAsia="pl-PL"/>
        </w:rPr>
        <w:t xml:space="preserve">1) Zmiany tekstu jednolitego wymienionej ustawy zostały ogłoszone w Dz. U. z 2017 r. poz. </w:t>
      </w:r>
      <w:r w:rsidR="00B11602" w:rsidRPr="00B716F4">
        <w:rPr>
          <w:rFonts w:ascii="Arial" w:eastAsia="Times New Roman" w:hAnsi="Arial" w:cs="Arial"/>
          <w:sz w:val="20"/>
          <w:szCs w:val="20"/>
          <w:lang w:eastAsia="pl-PL"/>
        </w:rPr>
        <w:t xml:space="preserve">2110, </w:t>
      </w:r>
      <w:r w:rsidR="00A06D5F" w:rsidRPr="00B716F4">
        <w:rPr>
          <w:rFonts w:ascii="Arial" w:eastAsia="Times New Roman" w:hAnsi="Arial" w:cs="Arial"/>
          <w:sz w:val="20"/>
          <w:szCs w:val="20"/>
          <w:lang w:eastAsia="pl-PL"/>
        </w:rPr>
        <w:t>2217, 2361</w:t>
      </w:r>
      <w:r w:rsidR="003647CA">
        <w:rPr>
          <w:rFonts w:ascii="Arial" w:eastAsia="Times New Roman" w:hAnsi="Arial" w:cs="Arial"/>
          <w:sz w:val="20"/>
          <w:szCs w:val="20"/>
          <w:lang w:eastAsia="pl-PL"/>
        </w:rPr>
        <w:t xml:space="preserve"> i 2434</w:t>
      </w:r>
      <w:r w:rsidR="00A06D5F" w:rsidRPr="00B716F4">
        <w:rPr>
          <w:rFonts w:ascii="Arial" w:eastAsia="Times New Roman" w:hAnsi="Arial" w:cs="Arial"/>
          <w:sz w:val="20"/>
          <w:szCs w:val="20"/>
          <w:lang w:eastAsia="pl-PL"/>
        </w:rPr>
        <w:t xml:space="preserve"> oraz Dz. U. z 2018 r. poz. </w:t>
      </w:r>
      <w:r w:rsidR="003647CA">
        <w:rPr>
          <w:rFonts w:ascii="Arial" w:eastAsia="Times New Roman" w:hAnsi="Arial" w:cs="Arial"/>
          <w:sz w:val="20"/>
          <w:szCs w:val="20"/>
          <w:lang w:eastAsia="pl-PL"/>
        </w:rPr>
        <w:t xml:space="preserve">107, 138, 650, 697, 730, </w:t>
      </w:r>
      <w:r w:rsidR="000519E2" w:rsidRPr="00B716F4">
        <w:rPr>
          <w:rFonts w:ascii="Arial" w:eastAsia="Times New Roman" w:hAnsi="Arial" w:cs="Arial"/>
          <w:sz w:val="20"/>
          <w:szCs w:val="20"/>
          <w:lang w:eastAsia="pl-PL"/>
        </w:rPr>
        <w:t xml:space="preserve">771, </w:t>
      </w:r>
      <w:r w:rsidR="003647CA">
        <w:rPr>
          <w:rFonts w:ascii="Arial" w:eastAsia="Times New Roman" w:hAnsi="Arial" w:cs="Arial"/>
          <w:sz w:val="20"/>
          <w:szCs w:val="20"/>
          <w:lang w:eastAsia="pl-PL"/>
        </w:rPr>
        <w:t xml:space="preserve">858, </w:t>
      </w:r>
      <w:r w:rsidR="00A06D5F" w:rsidRPr="00B716F4">
        <w:rPr>
          <w:rFonts w:ascii="Arial" w:eastAsia="Times New Roman" w:hAnsi="Arial" w:cs="Arial"/>
          <w:sz w:val="20"/>
          <w:szCs w:val="20"/>
          <w:lang w:eastAsia="pl-PL"/>
        </w:rPr>
        <w:t>912</w:t>
      </w:r>
      <w:r w:rsidR="000519E2" w:rsidRPr="00B716F4">
        <w:rPr>
          <w:rFonts w:ascii="Arial" w:eastAsia="Times New Roman" w:hAnsi="Arial" w:cs="Arial"/>
          <w:sz w:val="20"/>
          <w:szCs w:val="20"/>
          <w:lang w:eastAsia="pl-PL"/>
        </w:rPr>
        <w:t>, 932</w:t>
      </w:r>
      <w:r w:rsidR="003647CA">
        <w:rPr>
          <w:rFonts w:ascii="Arial" w:eastAsia="Times New Roman" w:hAnsi="Arial" w:cs="Arial"/>
          <w:sz w:val="20"/>
          <w:szCs w:val="20"/>
          <w:lang w:eastAsia="pl-PL"/>
        </w:rPr>
        <w:t>, 1115 i 1128</w:t>
      </w:r>
      <w:r w:rsidR="003C6C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74439F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25"/>
    <w:rsid w:val="000519E2"/>
    <w:rsid w:val="00084104"/>
    <w:rsid w:val="00156255"/>
    <w:rsid w:val="00280FA7"/>
    <w:rsid w:val="003647CA"/>
    <w:rsid w:val="003A5069"/>
    <w:rsid w:val="003C6C05"/>
    <w:rsid w:val="003E7825"/>
    <w:rsid w:val="004A40A6"/>
    <w:rsid w:val="00630863"/>
    <w:rsid w:val="00747A6A"/>
    <w:rsid w:val="007C4500"/>
    <w:rsid w:val="00823326"/>
    <w:rsid w:val="008D7490"/>
    <w:rsid w:val="00A06D5F"/>
    <w:rsid w:val="00B11602"/>
    <w:rsid w:val="00B133D1"/>
    <w:rsid w:val="00B716F4"/>
    <w:rsid w:val="00BF40B9"/>
    <w:rsid w:val="00C86918"/>
    <w:rsid w:val="00D72D47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7825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3E78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E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7825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3E78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E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6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fz.gov.pl/zarzadzenia-prezesa/zarzadzenia-prezesa-nfz/zarzadzenie-nr-502016dsoz,648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2018-06-27T10:51:00Z</cp:lastPrinted>
  <dcterms:created xsi:type="dcterms:W3CDTF">2018-06-28T08:00:00Z</dcterms:created>
  <dcterms:modified xsi:type="dcterms:W3CDTF">2018-06-28T08:00:00Z</dcterms:modified>
</cp:coreProperties>
</file>