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74" w:rsidRPr="00FF0589" w:rsidRDefault="00414A64" w:rsidP="006B368E">
      <w:pPr>
        <w:spacing w:line="240" w:lineRule="auto"/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3627D4">
        <w:rPr>
          <w:rFonts w:asciiTheme="majorHAnsi" w:hAnsiTheme="majorHAnsi"/>
          <w:b/>
          <w:sz w:val="28"/>
          <w:szCs w:val="28"/>
        </w:rPr>
        <w:t xml:space="preserve">INFORMACJA DLA KOBIETY </w:t>
      </w:r>
      <w:r w:rsidRPr="00FF0589">
        <w:rPr>
          <w:rFonts w:asciiTheme="majorHAnsi" w:hAnsiTheme="majorHAnsi"/>
          <w:b/>
          <w:sz w:val="28"/>
          <w:szCs w:val="28"/>
        </w:rPr>
        <w:t xml:space="preserve">OBJĘTEJ KOORDYNOWANĄ OPIEKĄ </w:t>
      </w:r>
      <w:r w:rsidR="009C780C" w:rsidRPr="00FF0589">
        <w:rPr>
          <w:rFonts w:asciiTheme="majorHAnsi" w:hAnsiTheme="majorHAnsi"/>
          <w:b/>
          <w:sz w:val="28"/>
          <w:szCs w:val="28"/>
        </w:rPr>
        <w:t>NAD </w:t>
      </w:r>
      <w:r w:rsidR="006B368E" w:rsidRPr="00FF0589">
        <w:rPr>
          <w:rFonts w:asciiTheme="majorHAnsi" w:hAnsiTheme="majorHAnsi"/>
          <w:b/>
          <w:sz w:val="28"/>
          <w:szCs w:val="28"/>
        </w:rPr>
        <w:t>KOBIETĄ </w:t>
      </w:r>
      <w:r w:rsidRPr="00FF0589">
        <w:rPr>
          <w:rFonts w:asciiTheme="majorHAnsi" w:hAnsiTheme="majorHAnsi"/>
          <w:b/>
          <w:sz w:val="28"/>
          <w:szCs w:val="28"/>
        </w:rPr>
        <w:t>W CIĄŻY</w:t>
      </w:r>
      <w:r w:rsidR="00130D0F" w:rsidRPr="00FF0589">
        <w:rPr>
          <w:rFonts w:asciiTheme="majorHAnsi" w:hAnsiTheme="majorHAnsi"/>
          <w:b/>
          <w:sz w:val="28"/>
          <w:szCs w:val="28"/>
        </w:rPr>
        <w:t xml:space="preserve"> KOC I</w:t>
      </w:r>
      <w:r w:rsidRPr="00FF0589">
        <w:rPr>
          <w:rFonts w:asciiTheme="majorHAnsi" w:hAnsiTheme="majorHAnsi"/>
          <w:b/>
          <w:sz w:val="28"/>
          <w:szCs w:val="28"/>
        </w:rPr>
        <w:t xml:space="preserve"> </w:t>
      </w:r>
      <w:r w:rsidR="00C0518F" w:rsidRPr="00FF0589">
        <w:rPr>
          <w:rFonts w:asciiTheme="majorHAnsi" w:hAnsiTheme="majorHAnsi"/>
          <w:b/>
          <w:sz w:val="28"/>
          <w:szCs w:val="28"/>
        </w:rPr>
        <w:t>(K</w:t>
      </w:r>
      <w:r w:rsidR="003B528E" w:rsidRPr="00FF0589">
        <w:rPr>
          <w:rFonts w:asciiTheme="majorHAnsi" w:hAnsiTheme="majorHAnsi"/>
          <w:b/>
          <w:sz w:val="28"/>
          <w:szCs w:val="28"/>
        </w:rPr>
        <w:t>O</w:t>
      </w:r>
      <w:r w:rsidR="00C0518F" w:rsidRPr="00FF0589">
        <w:rPr>
          <w:rFonts w:asciiTheme="majorHAnsi" w:hAnsiTheme="majorHAnsi"/>
          <w:b/>
          <w:sz w:val="28"/>
          <w:szCs w:val="28"/>
        </w:rPr>
        <w:t>C</w:t>
      </w:r>
      <w:r w:rsidR="00130D0F" w:rsidRPr="00FF0589">
        <w:rPr>
          <w:rFonts w:asciiTheme="majorHAnsi" w:hAnsiTheme="majorHAnsi"/>
          <w:b/>
          <w:sz w:val="28"/>
          <w:szCs w:val="28"/>
        </w:rPr>
        <w:t xml:space="preserve"> I</w:t>
      </w:r>
      <w:r w:rsidR="00C0518F" w:rsidRPr="00FF0589">
        <w:rPr>
          <w:rFonts w:asciiTheme="majorHAnsi" w:hAnsiTheme="majorHAnsi"/>
          <w:b/>
          <w:sz w:val="28"/>
          <w:szCs w:val="28"/>
        </w:rPr>
        <w:t>)</w:t>
      </w:r>
    </w:p>
    <w:p w:rsidR="00414A64" w:rsidRPr="00FF0589" w:rsidRDefault="0045611B" w:rsidP="006B368E">
      <w:pPr>
        <w:spacing w:after="120" w:line="360" w:lineRule="auto"/>
        <w:jc w:val="center"/>
        <w:rPr>
          <w:rFonts w:asciiTheme="majorHAnsi" w:hAnsiTheme="majorHAnsi"/>
          <w:b/>
        </w:rPr>
      </w:pPr>
      <w:r w:rsidRPr="00FF0589">
        <w:rPr>
          <w:rFonts w:asciiTheme="majorHAnsi" w:hAnsiTheme="majorHAnsi"/>
          <w:b/>
        </w:rPr>
        <w:t>Nazwa podmiotu</w:t>
      </w:r>
      <w:r w:rsidR="00D750F2" w:rsidRPr="00FF0589">
        <w:rPr>
          <w:rFonts w:asciiTheme="majorHAnsi" w:hAnsiTheme="majorHAnsi"/>
          <w:b/>
        </w:rPr>
        <w:t xml:space="preserve"> koordynującego opiekę w okresie ciąży, porodu i połogu:</w:t>
      </w:r>
    </w:p>
    <w:p w:rsidR="0056432F" w:rsidRPr="00FF0589" w:rsidRDefault="0056432F" w:rsidP="006B368E">
      <w:pPr>
        <w:spacing w:after="0" w:line="360" w:lineRule="auto"/>
        <w:jc w:val="center"/>
        <w:rPr>
          <w:rFonts w:asciiTheme="majorHAnsi" w:hAnsiTheme="majorHAnsi"/>
          <w:sz w:val="24"/>
          <w:szCs w:val="24"/>
        </w:rPr>
      </w:pPr>
      <w:r w:rsidRPr="00FF0589">
        <w:rPr>
          <w:rFonts w:asciiTheme="majorHAnsi" w:hAnsiTheme="majorHAnsi"/>
          <w:sz w:val="24"/>
          <w:szCs w:val="24"/>
        </w:rPr>
        <w:t>………………………………………………………………………………….………………………………</w:t>
      </w:r>
      <w:r w:rsidR="006B368E" w:rsidRPr="00FF0589">
        <w:rPr>
          <w:rFonts w:asciiTheme="majorHAnsi" w:hAnsiTheme="majorHAnsi"/>
          <w:sz w:val="24"/>
          <w:szCs w:val="24"/>
        </w:rPr>
        <w:t>………………………</w:t>
      </w:r>
      <w:r w:rsidRPr="00FF0589">
        <w:rPr>
          <w:rFonts w:asciiTheme="majorHAnsi" w:hAnsiTheme="majorHAnsi"/>
          <w:sz w:val="24"/>
          <w:szCs w:val="24"/>
        </w:rPr>
        <w:t>………….</w:t>
      </w:r>
    </w:p>
    <w:p w:rsidR="0056432F" w:rsidRPr="00FF0589" w:rsidRDefault="0056432F" w:rsidP="006B368E">
      <w:pPr>
        <w:spacing w:after="0" w:line="360" w:lineRule="auto"/>
        <w:jc w:val="center"/>
        <w:rPr>
          <w:rFonts w:asciiTheme="majorHAnsi" w:hAnsiTheme="majorHAnsi"/>
          <w:sz w:val="24"/>
          <w:szCs w:val="24"/>
        </w:rPr>
      </w:pPr>
      <w:r w:rsidRPr="00FF0589">
        <w:rPr>
          <w:rFonts w:asciiTheme="majorHAnsi" w:hAnsiTheme="majorHAnsi"/>
          <w:sz w:val="24"/>
          <w:szCs w:val="24"/>
        </w:rPr>
        <w:t>………………………………………………………………………………….…………………………</w:t>
      </w:r>
      <w:r w:rsidR="006B368E" w:rsidRPr="00FF0589">
        <w:rPr>
          <w:rFonts w:asciiTheme="majorHAnsi" w:hAnsiTheme="majorHAnsi"/>
          <w:sz w:val="24"/>
          <w:szCs w:val="24"/>
        </w:rPr>
        <w:t>…………………….</w:t>
      </w:r>
      <w:r w:rsidRPr="00FF0589">
        <w:rPr>
          <w:rFonts w:asciiTheme="majorHAnsi" w:hAnsiTheme="majorHAnsi"/>
          <w:sz w:val="24"/>
          <w:szCs w:val="24"/>
        </w:rPr>
        <w:t>…………</w:t>
      </w:r>
      <w:r w:rsidR="00932DC5" w:rsidRPr="00FF0589">
        <w:rPr>
          <w:rFonts w:asciiTheme="majorHAnsi" w:hAnsiTheme="majorHAnsi"/>
          <w:sz w:val="24"/>
          <w:szCs w:val="24"/>
        </w:rPr>
        <w:t>..</w:t>
      </w:r>
      <w:r w:rsidRPr="00FF0589">
        <w:rPr>
          <w:rFonts w:asciiTheme="majorHAnsi" w:hAnsiTheme="majorHAnsi"/>
          <w:sz w:val="24"/>
          <w:szCs w:val="24"/>
        </w:rPr>
        <w:t>…….</w:t>
      </w:r>
    </w:p>
    <w:p w:rsidR="00414A64" w:rsidRPr="00FF0589" w:rsidRDefault="00414A64" w:rsidP="0056432F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FF0589">
        <w:rPr>
          <w:rFonts w:asciiTheme="majorHAnsi" w:hAnsiTheme="majorHAnsi"/>
          <w:b/>
          <w:sz w:val="28"/>
          <w:szCs w:val="28"/>
        </w:rPr>
        <w:t>Pani</w:t>
      </w:r>
      <w:r w:rsidR="0056432F" w:rsidRPr="00FF0589">
        <w:rPr>
          <w:rFonts w:asciiTheme="majorHAnsi" w:hAnsiTheme="majorHAnsi"/>
          <w:b/>
          <w:sz w:val="28"/>
          <w:szCs w:val="28"/>
        </w:rPr>
        <w:t xml:space="preserve"> </w:t>
      </w:r>
      <w:r w:rsidRPr="00FF0589">
        <w:rPr>
          <w:rFonts w:asciiTheme="majorHAnsi" w:hAnsiTheme="majorHAnsi"/>
          <w:b/>
          <w:sz w:val="28"/>
          <w:szCs w:val="28"/>
        </w:rPr>
        <w:t>:</w:t>
      </w:r>
      <w:r w:rsidR="00CF0A12" w:rsidRPr="00FF0589">
        <w:rPr>
          <w:rFonts w:asciiTheme="majorHAnsi" w:hAnsiTheme="majorHAnsi" w:cs="Times New Roman"/>
          <w:sz w:val="24"/>
          <w:szCs w:val="24"/>
        </w:rPr>
        <w:t xml:space="preserve"> …………………………….………………………</w:t>
      </w:r>
      <w:r w:rsidR="0056432F" w:rsidRPr="00FF0589">
        <w:rPr>
          <w:rFonts w:asciiTheme="majorHAnsi" w:hAnsiTheme="majorHAnsi" w:cs="Times New Roman"/>
          <w:sz w:val="24"/>
          <w:szCs w:val="24"/>
        </w:rPr>
        <w:t>………………</w:t>
      </w:r>
      <w:r w:rsidR="00CF0A12" w:rsidRPr="00FF0589">
        <w:rPr>
          <w:rFonts w:asciiTheme="majorHAnsi" w:hAnsiTheme="majorHAnsi" w:cs="Times New Roman"/>
          <w:sz w:val="24"/>
          <w:szCs w:val="24"/>
        </w:rPr>
        <w:t>…….…………………………….</w:t>
      </w:r>
    </w:p>
    <w:p w:rsidR="0056432F" w:rsidRPr="00FF0589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i/>
          <w:sz w:val="18"/>
          <w:szCs w:val="18"/>
        </w:rPr>
      </w:pPr>
      <w:r w:rsidRPr="00FF0589">
        <w:rPr>
          <w:rFonts w:asciiTheme="majorHAnsi" w:hAnsiTheme="majorHAnsi" w:cs="Times New Roman"/>
          <w:i/>
          <w:sz w:val="18"/>
          <w:szCs w:val="18"/>
        </w:rPr>
        <w:t>(imię i nazwisko)</w:t>
      </w:r>
    </w:p>
    <w:p w:rsidR="0056432F" w:rsidRPr="00FF0589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sz w:val="16"/>
          <w:szCs w:val="16"/>
        </w:rPr>
      </w:pPr>
    </w:p>
    <w:tbl>
      <w:tblPr>
        <w:tblStyle w:val="Tabela-Siatka"/>
        <w:tblpPr w:leftFromText="141" w:rightFromText="141" w:vertAnchor="text" w:horzAnchor="page" w:tblpX="3614" w:tblpY="1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F0589" w:rsidRPr="00FF0589" w:rsidTr="006B368E">
        <w:trPr>
          <w:trHeight w:val="420"/>
        </w:trPr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45347" w:rsidRPr="00FF0589" w:rsidRDefault="00345347" w:rsidP="00414A64">
      <w:pPr>
        <w:spacing w:line="360" w:lineRule="auto"/>
        <w:jc w:val="center"/>
        <w:rPr>
          <w:rFonts w:asciiTheme="majorHAnsi" w:hAnsiTheme="majorHAnsi"/>
          <w:b/>
        </w:rPr>
      </w:pPr>
      <w:r w:rsidRPr="00FF0589">
        <w:rPr>
          <w:rFonts w:asciiTheme="majorHAnsi" w:hAnsiTheme="majorHAnsi" w:cs="Times New Roman"/>
        </w:rPr>
        <w:t xml:space="preserve">Nr PESEL </w:t>
      </w:r>
    </w:p>
    <w:p w:rsidR="007D76F5" w:rsidRPr="00FF0589" w:rsidRDefault="007D76F5" w:rsidP="006B368E">
      <w:pPr>
        <w:spacing w:after="0"/>
        <w:jc w:val="both"/>
        <w:rPr>
          <w:rFonts w:asciiTheme="majorHAnsi" w:hAnsiTheme="majorHAnsi" w:cs="Times New Roman"/>
          <w:sz w:val="20"/>
          <w:szCs w:val="20"/>
        </w:rPr>
      </w:pPr>
    </w:p>
    <w:p w:rsidR="009C780C" w:rsidRPr="00FF0589" w:rsidRDefault="00414A64" w:rsidP="006B36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FF0589">
        <w:rPr>
          <w:rFonts w:asciiTheme="majorHAnsi" w:hAnsiTheme="majorHAnsi" w:cs="Times New Roman"/>
        </w:rPr>
        <w:t xml:space="preserve">Zgodnie z Pani akceptacją, z dniem </w:t>
      </w:r>
      <w:r w:rsidR="006B368E" w:rsidRPr="00FF0589">
        <w:rPr>
          <w:rFonts w:asciiTheme="majorHAnsi" w:hAnsiTheme="majorHAnsi" w:cs="Times New Roman"/>
        </w:rPr>
        <w:t>……………………………………………………………………………………..…</w:t>
      </w:r>
      <w:r w:rsidR="00C377B5" w:rsidRPr="00FF0589">
        <w:rPr>
          <w:rFonts w:asciiTheme="majorHAnsi" w:hAnsiTheme="majorHAnsi" w:cs="Times New Roman"/>
        </w:rPr>
        <w:t>……………</w:t>
      </w:r>
      <w:r w:rsidR="006B368E" w:rsidRPr="00FF0589">
        <w:rPr>
          <w:rFonts w:asciiTheme="majorHAnsi" w:hAnsiTheme="majorHAnsi" w:cs="Times New Roman"/>
        </w:rPr>
        <w:t>.…….</w:t>
      </w:r>
    </w:p>
    <w:p w:rsidR="00414A64" w:rsidRPr="00FF0589" w:rsidRDefault="00414A64" w:rsidP="004A10CC">
      <w:pPr>
        <w:jc w:val="both"/>
        <w:rPr>
          <w:rFonts w:asciiTheme="majorHAnsi" w:hAnsiTheme="majorHAnsi" w:cs="Times New Roman"/>
          <w:b/>
        </w:rPr>
      </w:pPr>
      <w:r w:rsidRPr="00FF0589">
        <w:rPr>
          <w:rFonts w:asciiTheme="majorHAnsi" w:hAnsiTheme="majorHAnsi" w:cs="Times New Roman"/>
        </w:rPr>
        <w:t xml:space="preserve">została Pani objęta </w:t>
      </w:r>
      <w:r w:rsidRPr="00FF0589">
        <w:rPr>
          <w:rFonts w:asciiTheme="majorHAnsi" w:hAnsiTheme="majorHAnsi" w:cs="Times New Roman"/>
          <w:b/>
        </w:rPr>
        <w:t>KOORDYNOWANĄ OPIEKĄ NAD KOBIETĄ W CIĄŻY</w:t>
      </w:r>
      <w:r w:rsidR="00130D0F" w:rsidRPr="00FF0589">
        <w:rPr>
          <w:rFonts w:asciiTheme="majorHAnsi" w:hAnsiTheme="majorHAnsi" w:cs="Times New Roman"/>
          <w:b/>
        </w:rPr>
        <w:t xml:space="preserve"> KOC I </w:t>
      </w:r>
      <w:r w:rsidR="00C0518F" w:rsidRPr="00FF0589">
        <w:rPr>
          <w:rFonts w:asciiTheme="majorHAnsi" w:hAnsiTheme="majorHAnsi" w:cs="Times New Roman"/>
          <w:b/>
        </w:rPr>
        <w:t>(K</w:t>
      </w:r>
      <w:r w:rsidR="003B528E" w:rsidRPr="00FF0589">
        <w:rPr>
          <w:rFonts w:asciiTheme="majorHAnsi" w:hAnsiTheme="majorHAnsi" w:cs="Times New Roman"/>
          <w:b/>
        </w:rPr>
        <w:t>O</w:t>
      </w:r>
      <w:r w:rsidR="00C0518F" w:rsidRPr="00FF0589">
        <w:rPr>
          <w:rFonts w:asciiTheme="majorHAnsi" w:hAnsiTheme="majorHAnsi" w:cs="Times New Roman"/>
          <w:b/>
        </w:rPr>
        <w:t>C</w:t>
      </w:r>
      <w:r w:rsidR="00130D0F" w:rsidRPr="00FF0589">
        <w:rPr>
          <w:rFonts w:asciiTheme="majorHAnsi" w:hAnsiTheme="majorHAnsi" w:cs="Times New Roman"/>
          <w:b/>
        </w:rPr>
        <w:t xml:space="preserve"> I</w:t>
      </w:r>
      <w:r w:rsidR="00C0518F" w:rsidRPr="00FF0589">
        <w:rPr>
          <w:rFonts w:asciiTheme="majorHAnsi" w:hAnsiTheme="majorHAnsi" w:cs="Times New Roman"/>
          <w:b/>
        </w:rPr>
        <w:t>)</w:t>
      </w:r>
      <w:r w:rsidR="006706FA" w:rsidRPr="00FF0589">
        <w:rPr>
          <w:rFonts w:asciiTheme="majorHAnsi" w:hAnsiTheme="majorHAnsi" w:cs="Times New Roman"/>
          <w:b/>
        </w:rPr>
        <w:t>*</w:t>
      </w:r>
      <w:r w:rsidR="008E1570" w:rsidRPr="00FF0589">
        <w:rPr>
          <w:rFonts w:asciiTheme="majorHAnsi" w:hAnsiTheme="majorHAnsi" w:cs="Times New Roman"/>
          <w:b/>
          <w:vertAlign w:val="superscript"/>
        </w:rPr>
        <w:t>)</w:t>
      </w:r>
      <w:r w:rsidR="00D750F2" w:rsidRPr="00FF0589">
        <w:rPr>
          <w:rFonts w:asciiTheme="majorHAnsi" w:hAnsiTheme="majorHAnsi" w:cs="Times New Roman"/>
          <w:b/>
        </w:rPr>
        <w:t>.</w:t>
      </w:r>
    </w:p>
    <w:p w:rsidR="001D152B" w:rsidRPr="00FF0589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FF0589">
        <w:rPr>
          <w:rFonts w:asciiTheme="majorHAnsi" w:hAnsiTheme="majorHAnsi" w:cs="Times New Roman"/>
        </w:rPr>
        <w:t>Planowany termin porodu:………………</w:t>
      </w:r>
      <w:r w:rsidR="001E61BF" w:rsidRPr="00FF0589">
        <w:rPr>
          <w:rFonts w:asciiTheme="majorHAnsi" w:hAnsiTheme="majorHAnsi" w:cs="Times New Roman"/>
        </w:rPr>
        <w:t>…………</w:t>
      </w:r>
      <w:r w:rsidR="006B368E" w:rsidRPr="00FF0589">
        <w:rPr>
          <w:rFonts w:asciiTheme="majorHAnsi" w:hAnsiTheme="majorHAnsi" w:cs="Times New Roman"/>
        </w:rPr>
        <w:t>…………………………………..</w:t>
      </w:r>
      <w:r w:rsidR="001E61BF" w:rsidRPr="00FF0589">
        <w:rPr>
          <w:rFonts w:asciiTheme="majorHAnsi" w:hAnsiTheme="majorHAnsi" w:cs="Times New Roman"/>
        </w:rPr>
        <w:t>…………..</w:t>
      </w:r>
      <w:r w:rsidRPr="00FF0589">
        <w:rPr>
          <w:rFonts w:asciiTheme="majorHAnsi" w:hAnsiTheme="majorHAnsi" w:cs="Times New Roman"/>
        </w:rPr>
        <w:t>……</w:t>
      </w:r>
      <w:r w:rsidR="006B368E" w:rsidRPr="00FF0589">
        <w:rPr>
          <w:rFonts w:asciiTheme="majorHAnsi" w:hAnsiTheme="majorHAnsi" w:cs="Times New Roman"/>
        </w:rPr>
        <w:t>....</w:t>
      </w:r>
      <w:r w:rsidRPr="00FF0589">
        <w:rPr>
          <w:rFonts w:asciiTheme="majorHAnsi" w:hAnsiTheme="majorHAnsi" w:cs="Times New Roman"/>
        </w:rPr>
        <w:t>…</w:t>
      </w:r>
      <w:r w:rsidR="006B368E" w:rsidRPr="00FF0589">
        <w:rPr>
          <w:rFonts w:asciiTheme="majorHAnsi" w:hAnsiTheme="majorHAnsi" w:cs="Times New Roman"/>
        </w:rPr>
        <w:t>…………</w:t>
      </w:r>
      <w:r w:rsidR="00C377B5" w:rsidRPr="00FF0589">
        <w:rPr>
          <w:rFonts w:asciiTheme="majorHAnsi" w:hAnsiTheme="majorHAnsi" w:cs="Times New Roman"/>
        </w:rPr>
        <w:t>…………..</w:t>
      </w:r>
      <w:r w:rsidR="006B368E" w:rsidRPr="00FF0589">
        <w:rPr>
          <w:rFonts w:asciiTheme="majorHAnsi" w:hAnsiTheme="majorHAnsi" w:cs="Times New Roman"/>
        </w:rPr>
        <w:t>…</w:t>
      </w:r>
      <w:r w:rsidRPr="00FF0589">
        <w:rPr>
          <w:rFonts w:asciiTheme="majorHAnsi" w:hAnsiTheme="majorHAnsi" w:cs="Times New Roman"/>
        </w:rPr>
        <w:t>…….</w:t>
      </w:r>
    </w:p>
    <w:p w:rsidR="001D152B" w:rsidRPr="00FF0589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FF0589">
        <w:rPr>
          <w:rFonts w:asciiTheme="majorHAnsi" w:hAnsiTheme="majorHAnsi" w:cs="Times New Roman"/>
        </w:rPr>
        <w:t>N</w:t>
      </w:r>
      <w:r w:rsidR="00C0518F" w:rsidRPr="00FF0589">
        <w:rPr>
          <w:rFonts w:asciiTheme="majorHAnsi" w:hAnsiTheme="majorHAnsi" w:cs="Times New Roman"/>
        </w:rPr>
        <w:t>umer Pani</w:t>
      </w:r>
      <w:r w:rsidRPr="00FF0589">
        <w:rPr>
          <w:rFonts w:asciiTheme="majorHAnsi" w:hAnsiTheme="majorHAnsi" w:cs="Times New Roman"/>
        </w:rPr>
        <w:t xml:space="preserve"> telefonu do kontaktów w trakcie objęcia opieką </w:t>
      </w:r>
      <w:r w:rsidR="00C0518F" w:rsidRPr="00FF0589">
        <w:rPr>
          <w:rFonts w:asciiTheme="majorHAnsi" w:hAnsiTheme="majorHAnsi" w:cs="Times New Roman"/>
        </w:rPr>
        <w:t>K</w:t>
      </w:r>
      <w:r w:rsidR="003B528E" w:rsidRPr="00FF0589">
        <w:rPr>
          <w:rFonts w:asciiTheme="majorHAnsi" w:hAnsiTheme="majorHAnsi" w:cs="Times New Roman"/>
        </w:rPr>
        <w:t>O</w:t>
      </w:r>
      <w:r w:rsidR="00C0518F" w:rsidRPr="00FF0589">
        <w:rPr>
          <w:rFonts w:asciiTheme="majorHAnsi" w:hAnsiTheme="majorHAnsi" w:cs="Times New Roman"/>
        </w:rPr>
        <w:t>C</w:t>
      </w:r>
      <w:r w:rsidR="00130D0F" w:rsidRPr="00FF0589">
        <w:rPr>
          <w:rFonts w:asciiTheme="majorHAnsi" w:hAnsiTheme="majorHAnsi" w:cs="Times New Roman"/>
        </w:rPr>
        <w:t xml:space="preserve"> I</w:t>
      </w:r>
      <w:r w:rsidR="00C0518F" w:rsidRPr="00FF0589">
        <w:rPr>
          <w:rFonts w:asciiTheme="majorHAnsi" w:hAnsiTheme="majorHAnsi" w:cs="Times New Roman"/>
        </w:rPr>
        <w:t xml:space="preserve"> </w:t>
      </w:r>
      <w:r w:rsidRPr="00FF0589">
        <w:rPr>
          <w:rFonts w:asciiTheme="majorHAnsi" w:hAnsiTheme="majorHAnsi" w:cs="Times New Roman"/>
        </w:rPr>
        <w:t>……………</w:t>
      </w:r>
      <w:r w:rsidR="009C780C" w:rsidRPr="00FF0589">
        <w:rPr>
          <w:rFonts w:asciiTheme="majorHAnsi" w:hAnsiTheme="majorHAnsi" w:cs="Times New Roman"/>
        </w:rPr>
        <w:t>…………</w:t>
      </w:r>
      <w:r w:rsidR="006B368E" w:rsidRPr="00FF0589">
        <w:rPr>
          <w:rFonts w:asciiTheme="majorHAnsi" w:hAnsiTheme="majorHAnsi" w:cs="Times New Roman"/>
        </w:rPr>
        <w:t>……………….</w:t>
      </w:r>
      <w:r w:rsidR="009C780C" w:rsidRPr="00FF0589">
        <w:rPr>
          <w:rFonts w:asciiTheme="majorHAnsi" w:hAnsiTheme="majorHAnsi" w:cs="Times New Roman"/>
        </w:rPr>
        <w:t>…</w:t>
      </w:r>
      <w:r w:rsidRPr="00FF0589">
        <w:rPr>
          <w:rFonts w:asciiTheme="majorHAnsi" w:hAnsiTheme="majorHAnsi" w:cs="Times New Roman"/>
        </w:rPr>
        <w:t>…</w:t>
      </w:r>
      <w:r w:rsidR="00C377B5" w:rsidRPr="00FF0589">
        <w:rPr>
          <w:rFonts w:asciiTheme="majorHAnsi" w:hAnsiTheme="majorHAnsi" w:cs="Times New Roman"/>
        </w:rPr>
        <w:t>……….</w:t>
      </w:r>
      <w:r w:rsidRPr="00FF0589">
        <w:rPr>
          <w:rFonts w:asciiTheme="majorHAnsi" w:hAnsiTheme="majorHAnsi" w:cs="Times New Roman"/>
        </w:rPr>
        <w:t>…..</w:t>
      </w:r>
    </w:p>
    <w:p w:rsidR="00EE7CEE" w:rsidRPr="00FF0589" w:rsidRDefault="00EE7CEE" w:rsidP="00EE7C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ajorHAnsi" w:hAnsiTheme="majorHAnsi" w:cs="Times New Roman"/>
        </w:rPr>
      </w:pPr>
      <w:r w:rsidRPr="00FF0589">
        <w:rPr>
          <w:rFonts w:asciiTheme="majorHAnsi" w:hAnsiTheme="majorHAnsi" w:cs="Times New Roman"/>
        </w:rPr>
        <w:t>Adres e-mail: ………………</w:t>
      </w:r>
      <w:r w:rsidR="00610140" w:rsidRPr="00FF0589">
        <w:rPr>
          <w:rFonts w:asciiTheme="majorHAnsi" w:hAnsiTheme="majorHAnsi" w:cs="Times New Roman"/>
        </w:rPr>
        <w:t>.</w:t>
      </w:r>
      <w:r w:rsidRPr="00FF0589">
        <w:rPr>
          <w:rFonts w:asciiTheme="majorHAnsi" w:hAnsiTheme="majorHAnsi" w:cs="Times New Roman"/>
        </w:rPr>
        <w:t>……………………………………………………………………………………</w:t>
      </w:r>
      <w:r w:rsidR="0045611B" w:rsidRPr="00FF0589">
        <w:rPr>
          <w:rFonts w:asciiTheme="majorHAnsi" w:hAnsiTheme="majorHAnsi" w:cs="Times New Roman"/>
        </w:rPr>
        <w:t>……</w:t>
      </w:r>
      <w:r w:rsidRPr="00FF0589">
        <w:rPr>
          <w:rFonts w:asciiTheme="majorHAnsi" w:hAnsiTheme="majorHAnsi" w:cs="Times New Roman"/>
        </w:rPr>
        <w:t xml:space="preserve">.. </w:t>
      </w:r>
      <w:r w:rsidRPr="00FF0589">
        <w:rPr>
          <w:rFonts w:asciiTheme="majorHAnsi" w:hAnsiTheme="majorHAnsi" w:cs="Times New Roman"/>
          <w:i/>
        </w:rPr>
        <w:t>(nieobowiązkowe)</w:t>
      </w:r>
    </w:p>
    <w:p w:rsidR="001D152B" w:rsidRPr="003B528E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FF0589">
        <w:rPr>
          <w:rFonts w:asciiTheme="majorHAnsi" w:hAnsiTheme="majorHAnsi" w:cs="Times New Roman"/>
        </w:rPr>
        <w:t xml:space="preserve">Telefon do kontaktów </w:t>
      </w:r>
      <w:r w:rsidR="00C0518F" w:rsidRPr="00FF0589">
        <w:rPr>
          <w:rFonts w:asciiTheme="majorHAnsi" w:hAnsiTheme="majorHAnsi" w:cs="Times New Roman"/>
        </w:rPr>
        <w:t>w</w:t>
      </w:r>
      <w:r w:rsidRPr="00FF0589">
        <w:rPr>
          <w:rFonts w:asciiTheme="majorHAnsi" w:hAnsiTheme="majorHAnsi" w:cs="Times New Roman"/>
        </w:rPr>
        <w:t xml:space="preserve"> ośrodk</w:t>
      </w:r>
      <w:r w:rsidR="00C0518F" w:rsidRPr="00FF0589">
        <w:rPr>
          <w:rFonts w:asciiTheme="majorHAnsi" w:hAnsiTheme="majorHAnsi" w:cs="Times New Roman"/>
        </w:rPr>
        <w:t>u</w:t>
      </w:r>
      <w:r w:rsidRPr="00FF0589">
        <w:rPr>
          <w:rFonts w:asciiTheme="majorHAnsi" w:hAnsiTheme="majorHAnsi" w:cs="Times New Roman"/>
        </w:rPr>
        <w:t xml:space="preserve"> koordynującym opiek</w:t>
      </w:r>
      <w:r w:rsidR="00D750F2" w:rsidRPr="00FF0589">
        <w:rPr>
          <w:rFonts w:asciiTheme="majorHAnsi" w:hAnsiTheme="majorHAnsi" w:cs="Times New Roman"/>
        </w:rPr>
        <w:t>ę</w:t>
      </w:r>
      <w:r w:rsidRPr="00FF0589">
        <w:rPr>
          <w:rFonts w:asciiTheme="majorHAnsi" w:hAnsiTheme="majorHAnsi" w:cs="Times New Roman"/>
        </w:rPr>
        <w:t xml:space="preserve"> w czasie </w:t>
      </w:r>
      <w:r w:rsidRPr="003B528E">
        <w:rPr>
          <w:rFonts w:asciiTheme="majorHAnsi" w:hAnsiTheme="majorHAnsi" w:cs="Times New Roman"/>
        </w:rPr>
        <w:t>trwania ciąż</w:t>
      </w:r>
      <w:r w:rsidR="00D750F2" w:rsidRPr="003B528E">
        <w:rPr>
          <w:rFonts w:asciiTheme="majorHAnsi" w:hAnsiTheme="majorHAnsi" w:cs="Times New Roman"/>
        </w:rPr>
        <w:t>y, porodu i</w:t>
      </w:r>
      <w:r w:rsidR="00C97D4E" w:rsidRPr="003B528E">
        <w:rPr>
          <w:rFonts w:asciiTheme="majorHAnsi" w:hAnsiTheme="majorHAnsi" w:cs="Times New Roman"/>
        </w:rPr>
        <w:t> </w:t>
      </w:r>
      <w:r w:rsidR="00D750F2" w:rsidRPr="003B528E">
        <w:rPr>
          <w:rFonts w:asciiTheme="majorHAnsi" w:hAnsiTheme="majorHAnsi" w:cs="Times New Roman"/>
        </w:rPr>
        <w:t>połogu……………………</w:t>
      </w:r>
      <w:r w:rsidR="009C780C" w:rsidRPr="003B528E">
        <w:rPr>
          <w:rFonts w:asciiTheme="majorHAnsi" w:hAnsiTheme="majorHAnsi" w:cs="Times New Roman"/>
        </w:rPr>
        <w:t>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……………………………..</w:t>
      </w:r>
      <w:r w:rsidR="009C780C" w:rsidRPr="003B528E">
        <w:rPr>
          <w:rFonts w:asciiTheme="majorHAnsi" w:hAnsiTheme="majorHAnsi" w:cs="Times New Roman"/>
        </w:rPr>
        <w:t>……</w:t>
      </w:r>
      <w:r w:rsidR="00D750F2" w:rsidRPr="003B528E">
        <w:rPr>
          <w:rFonts w:asciiTheme="majorHAnsi" w:hAnsiTheme="majorHAnsi" w:cs="Times New Roman"/>
        </w:rPr>
        <w:t>…</w:t>
      </w:r>
      <w:r w:rsidR="00C377B5">
        <w:rPr>
          <w:rFonts w:asciiTheme="majorHAnsi" w:hAnsiTheme="majorHAnsi" w:cs="Times New Roman"/>
        </w:rPr>
        <w:t>…….</w:t>
      </w:r>
      <w:r w:rsidR="00D750F2" w:rsidRPr="003B528E">
        <w:rPr>
          <w:rFonts w:asciiTheme="majorHAnsi" w:hAnsiTheme="majorHAnsi" w:cs="Times New Roman"/>
        </w:rPr>
        <w:t>…..</w:t>
      </w:r>
    </w:p>
    <w:p w:rsidR="003627D4" w:rsidRPr="003B528E" w:rsidRDefault="003627D4" w:rsidP="00932DC5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Miejsca, w których realizowana może być opieka w trakcie ciąży, porodu i połogu w ramach programu Koordynowa</w:t>
      </w:r>
      <w:r w:rsidR="00932DC5">
        <w:rPr>
          <w:rFonts w:asciiTheme="majorHAnsi" w:hAnsiTheme="majorHAnsi" w:cs="Times New Roman"/>
        </w:rPr>
        <w:t>nej opieki nad kobietą w ciąży:</w:t>
      </w:r>
    </w:p>
    <w:p w:rsidR="00D750F2" w:rsidRPr="003B528E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1)</w:t>
      </w:r>
      <w:r w:rsidR="00D750F2" w:rsidRPr="003B528E">
        <w:rPr>
          <w:rFonts w:asciiTheme="majorHAnsi" w:hAnsiTheme="majorHAnsi" w:cs="Times New Roman"/>
        </w:rPr>
        <w:t>Poradnie położniczo-ginekologiczne</w:t>
      </w:r>
      <w:r w:rsidR="009C780C" w:rsidRPr="003B528E">
        <w:rPr>
          <w:rFonts w:asciiTheme="majorHAnsi" w:hAnsiTheme="majorHAnsi" w:cs="Times New Roman"/>
        </w:rPr>
        <w:t xml:space="preserve"> </w:t>
      </w:r>
      <w:r w:rsidR="009C780C" w:rsidRPr="003B528E">
        <w:rPr>
          <w:rFonts w:asciiTheme="majorHAnsi" w:hAnsiTheme="majorHAnsi" w:cs="Times New Roman"/>
          <w:i/>
        </w:rPr>
        <w:t>(nazwa i adres)</w:t>
      </w:r>
    </w:p>
    <w:p w:rsidR="00932DC5" w:rsidRDefault="00D750F2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</w:t>
      </w:r>
      <w:r w:rsidR="001E61BF" w:rsidRPr="003B528E">
        <w:rPr>
          <w:rFonts w:asciiTheme="majorHAnsi" w:hAnsiTheme="majorHAnsi" w:cs="Times New Roman"/>
        </w:rPr>
        <w:t>…………………………………………………..</w:t>
      </w:r>
      <w:r w:rsidRPr="003B528E">
        <w:rPr>
          <w:rFonts w:asciiTheme="majorHAnsi" w:hAnsiTheme="majorHAnsi" w:cs="Times New Roman"/>
        </w:rPr>
        <w:t>…</w:t>
      </w:r>
      <w:r w:rsidR="001E61BF" w:rsidRPr="003B528E">
        <w:rPr>
          <w:rFonts w:asciiTheme="majorHAnsi" w:hAnsiTheme="majorHAnsi" w:cs="Times New Roman"/>
        </w:rPr>
        <w:t>………………………………………………………………………………………………………</w:t>
      </w:r>
    </w:p>
    <w:p w:rsidR="00D750F2" w:rsidRPr="003B528E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…………………………………….</w:t>
      </w:r>
      <w:r w:rsidRPr="003B528E">
        <w:rPr>
          <w:rFonts w:asciiTheme="majorHAnsi" w:hAnsiTheme="majorHAnsi" w:cs="Times New Roman"/>
        </w:rPr>
        <w:t>…</w:t>
      </w:r>
      <w:r w:rsidR="00C377B5">
        <w:rPr>
          <w:rFonts w:asciiTheme="majorHAnsi" w:hAnsiTheme="majorHAnsi" w:cs="Times New Roman"/>
        </w:rPr>
        <w:t>…………………</w:t>
      </w:r>
      <w:r w:rsidRPr="003B528E">
        <w:rPr>
          <w:rFonts w:asciiTheme="majorHAnsi" w:hAnsiTheme="majorHAnsi" w:cs="Times New Roman"/>
        </w:rPr>
        <w:t>……</w:t>
      </w:r>
    </w:p>
    <w:p w:rsidR="00D750F2" w:rsidRPr="003B528E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2)</w:t>
      </w:r>
      <w:r w:rsidR="00F34BE5" w:rsidRPr="003B528E">
        <w:rPr>
          <w:rFonts w:asciiTheme="majorHAnsi" w:hAnsiTheme="majorHAnsi" w:cs="Times New Roman"/>
        </w:rPr>
        <w:t xml:space="preserve"> </w:t>
      </w:r>
      <w:r w:rsidR="00D750F2" w:rsidRPr="003B528E">
        <w:rPr>
          <w:rFonts w:asciiTheme="majorHAnsi" w:hAnsiTheme="majorHAnsi" w:cs="Times New Roman"/>
        </w:rPr>
        <w:t>Gabinety położnej</w:t>
      </w:r>
      <w:r w:rsidR="009C780C" w:rsidRPr="003B528E">
        <w:rPr>
          <w:rFonts w:asciiTheme="majorHAnsi" w:hAnsiTheme="majorHAnsi" w:cs="Times New Roman"/>
        </w:rPr>
        <w:t xml:space="preserve"> </w:t>
      </w:r>
      <w:r w:rsidR="009C780C" w:rsidRPr="003B528E">
        <w:rPr>
          <w:rFonts w:asciiTheme="majorHAnsi" w:hAnsiTheme="majorHAnsi" w:cs="Times New Roman"/>
          <w:i/>
        </w:rPr>
        <w:t>(nazwa i adres)</w:t>
      </w:r>
    </w:p>
    <w:p w:rsidR="00932DC5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1E61BF" w:rsidRPr="003B528E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………………………………</w:t>
      </w:r>
      <w:r w:rsidR="00C377B5">
        <w:rPr>
          <w:rFonts w:asciiTheme="majorHAnsi" w:hAnsiTheme="majorHAnsi" w:cs="Times New Roman"/>
        </w:rPr>
        <w:t>…………………..</w:t>
      </w:r>
      <w:r w:rsidR="006B368E" w:rsidRPr="003B528E">
        <w:rPr>
          <w:rFonts w:asciiTheme="majorHAnsi" w:hAnsiTheme="majorHAnsi" w:cs="Times New Roman"/>
        </w:rPr>
        <w:t>….</w:t>
      </w:r>
      <w:r w:rsidRPr="003B528E">
        <w:rPr>
          <w:rFonts w:asciiTheme="majorHAnsi" w:hAnsiTheme="majorHAnsi" w:cs="Times New Roman"/>
        </w:rPr>
        <w:t>.……</w:t>
      </w:r>
    </w:p>
    <w:p w:rsidR="00D750F2" w:rsidRPr="003B528E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3)</w:t>
      </w:r>
      <w:r w:rsidR="00F34BE5" w:rsidRPr="003B528E">
        <w:rPr>
          <w:rFonts w:asciiTheme="majorHAnsi" w:hAnsiTheme="majorHAnsi" w:cs="Times New Roman"/>
        </w:rPr>
        <w:t xml:space="preserve"> </w:t>
      </w:r>
      <w:r w:rsidR="00D750F2" w:rsidRPr="003B528E">
        <w:rPr>
          <w:rFonts w:asciiTheme="majorHAnsi" w:hAnsiTheme="majorHAnsi" w:cs="Times New Roman"/>
        </w:rPr>
        <w:t xml:space="preserve">Oddział </w:t>
      </w:r>
      <w:r w:rsidR="00E6081B" w:rsidRPr="003B528E">
        <w:rPr>
          <w:rFonts w:asciiTheme="majorHAnsi" w:hAnsiTheme="majorHAnsi" w:cs="Times New Roman"/>
        </w:rPr>
        <w:t>położniczo-ginekologiczny</w:t>
      </w:r>
      <w:r w:rsidR="009C780C" w:rsidRPr="003B528E">
        <w:rPr>
          <w:rFonts w:asciiTheme="majorHAnsi" w:hAnsiTheme="majorHAnsi" w:cs="Times New Roman"/>
        </w:rPr>
        <w:t xml:space="preserve"> </w:t>
      </w:r>
      <w:r w:rsidR="009C780C" w:rsidRPr="003B528E">
        <w:rPr>
          <w:rFonts w:asciiTheme="majorHAnsi" w:hAnsiTheme="majorHAnsi" w:cs="Times New Roman"/>
          <w:i/>
        </w:rPr>
        <w:t>(nazwa i adres)</w:t>
      </w:r>
    </w:p>
    <w:p w:rsidR="00932DC5" w:rsidRDefault="00D750F2" w:rsidP="00200F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</w:t>
      </w:r>
      <w:r w:rsidR="001E61BF" w:rsidRPr="003B528E">
        <w:rPr>
          <w:rFonts w:asciiTheme="majorHAnsi" w:hAnsiTheme="majorHAnsi" w:cs="Times New Roman"/>
        </w:rPr>
        <w:t>……………………………………………………………………………………………………………………………………………………………</w:t>
      </w:r>
    </w:p>
    <w:p w:rsidR="00414A64" w:rsidRPr="003B528E" w:rsidRDefault="001E61BF" w:rsidP="00200F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……………………………..</w:t>
      </w:r>
      <w:r w:rsidRPr="003B528E">
        <w:rPr>
          <w:rFonts w:asciiTheme="majorHAnsi" w:hAnsiTheme="majorHAnsi" w:cs="Times New Roman"/>
        </w:rPr>
        <w:t>……</w:t>
      </w:r>
      <w:r w:rsidR="00C377B5">
        <w:rPr>
          <w:rFonts w:asciiTheme="majorHAnsi" w:hAnsiTheme="majorHAnsi" w:cs="Times New Roman"/>
        </w:rPr>
        <w:t>……………………</w:t>
      </w:r>
      <w:r w:rsidRPr="003B528E">
        <w:rPr>
          <w:rFonts w:asciiTheme="majorHAnsi" w:hAnsiTheme="majorHAnsi" w:cs="Times New Roman"/>
        </w:rPr>
        <w:t>….</w:t>
      </w:r>
      <w:r w:rsidR="00EE7CEE" w:rsidRPr="003B528E">
        <w:rPr>
          <w:rFonts w:asciiTheme="majorHAnsi" w:hAnsiTheme="majorHAnsi" w:cs="Times New Roman"/>
        </w:rPr>
        <w:t>…..</w:t>
      </w:r>
    </w:p>
    <w:p w:rsidR="001D485D" w:rsidRPr="002C061D" w:rsidRDefault="00C0518F" w:rsidP="0024516E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Theme="majorHAnsi" w:hAnsiTheme="majorHAnsi" w:cs="Times New Roman"/>
        </w:rPr>
      </w:pPr>
      <w:r w:rsidRPr="002C061D">
        <w:rPr>
          <w:rFonts w:asciiTheme="majorHAnsi" w:hAnsiTheme="majorHAnsi" w:cs="Times New Roman"/>
        </w:rPr>
        <w:t xml:space="preserve">Numer telefonu do kontaktów w </w:t>
      </w:r>
      <w:r w:rsidR="00E16BD8" w:rsidRPr="002C061D">
        <w:rPr>
          <w:rFonts w:asciiTheme="majorHAnsi" w:hAnsiTheme="majorHAnsi" w:cs="Times New Roman"/>
        </w:rPr>
        <w:t xml:space="preserve">pilnych </w:t>
      </w:r>
      <w:r w:rsidRPr="002C061D">
        <w:rPr>
          <w:rFonts w:asciiTheme="majorHAnsi" w:hAnsiTheme="majorHAnsi" w:cs="Times New Roman"/>
        </w:rPr>
        <w:t>przypadkach</w:t>
      </w:r>
      <w:r w:rsidR="00CF0A12" w:rsidRPr="002C061D">
        <w:rPr>
          <w:rFonts w:asciiTheme="majorHAnsi" w:hAnsiTheme="majorHAnsi" w:cs="Times New Roman"/>
        </w:rPr>
        <w:t>…………</w:t>
      </w:r>
      <w:r w:rsidR="006B368E" w:rsidRPr="002C061D">
        <w:rPr>
          <w:rFonts w:asciiTheme="majorHAnsi" w:hAnsiTheme="majorHAnsi" w:cs="Times New Roman"/>
        </w:rPr>
        <w:t>………………………</w:t>
      </w:r>
      <w:r w:rsidR="001D485D" w:rsidRPr="002C061D">
        <w:rPr>
          <w:rFonts w:asciiTheme="majorHAnsi" w:hAnsiTheme="majorHAnsi" w:cs="Times New Roman"/>
        </w:rPr>
        <w:t>……….</w:t>
      </w:r>
      <w:r w:rsidRPr="002C061D">
        <w:rPr>
          <w:rFonts w:asciiTheme="majorHAnsi" w:hAnsiTheme="majorHAnsi" w:cs="Times New Roman"/>
        </w:rPr>
        <w:t xml:space="preserve">.W sytuacji braku </w:t>
      </w:r>
      <w:r w:rsidR="00676BD7" w:rsidRPr="002C061D">
        <w:rPr>
          <w:rFonts w:asciiTheme="majorHAnsi" w:hAnsiTheme="majorHAnsi" w:cs="Times New Roman"/>
        </w:rPr>
        <w:t>możliwości uzyskania kontaktu</w:t>
      </w:r>
      <w:r w:rsidR="00E16BD8" w:rsidRPr="002C061D">
        <w:rPr>
          <w:rFonts w:asciiTheme="majorHAnsi" w:hAnsiTheme="majorHAnsi" w:cs="Times New Roman"/>
        </w:rPr>
        <w:t xml:space="preserve">, </w:t>
      </w:r>
      <w:r w:rsidR="001D485D" w:rsidRPr="002C061D">
        <w:rPr>
          <w:rFonts w:asciiTheme="majorHAnsi" w:hAnsiTheme="majorHAnsi" w:cs="Times New Roman"/>
        </w:rPr>
        <w:t>należy</w:t>
      </w:r>
      <w:r w:rsidR="00676BD7" w:rsidRPr="002C061D">
        <w:rPr>
          <w:rFonts w:asciiTheme="majorHAnsi" w:hAnsiTheme="majorHAnsi" w:cs="Times New Roman"/>
        </w:rPr>
        <w:t xml:space="preserve"> porozumieć </w:t>
      </w:r>
      <w:r w:rsidR="001D485D" w:rsidRPr="002C061D">
        <w:rPr>
          <w:rFonts w:asciiTheme="majorHAnsi" w:hAnsiTheme="majorHAnsi" w:cs="Times New Roman"/>
        </w:rPr>
        <w:t xml:space="preserve">się z </w:t>
      </w:r>
      <w:r w:rsidR="00E16BD8" w:rsidRPr="002C061D">
        <w:rPr>
          <w:rFonts w:asciiTheme="majorHAnsi" w:hAnsiTheme="majorHAnsi" w:cs="Times New Roman"/>
        </w:rPr>
        <w:t xml:space="preserve">innym </w:t>
      </w:r>
      <w:r w:rsidR="001D485D" w:rsidRPr="002C061D">
        <w:rPr>
          <w:rFonts w:asciiTheme="majorHAnsi" w:hAnsiTheme="majorHAnsi" w:cs="Times New Roman"/>
        </w:rPr>
        <w:t xml:space="preserve">ośrodkiem </w:t>
      </w:r>
      <w:r w:rsidR="00E16BD8" w:rsidRPr="002C061D">
        <w:rPr>
          <w:rFonts w:asciiTheme="majorHAnsi" w:hAnsiTheme="majorHAnsi" w:cs="Times New Roman"/>
        </w:rPr>
        <w:t>realizującym świadczenia w</w:t>
      </w:r>
      <w:r w:rsidR="00F34BE5" w:rsidRPr="002C061D">
        <w:rPr>
          <w:rFonts w:asciiTheme="majorHAnsi" w:hAnsiTheme="majorHAnsi" w:cs="Times New Roman"/>
        </w:rPr>
        <w:t> </w:t>
      </w:r>
      <w:r w:rsidR="00E16BD8" w:rsidRPr="002C061D">
        <w:rPr>
          <w:rFonts w:asciiTheme="majorHAnsi" w:hAnsiTheme="majorHAnsi" w:cs="Times New Roman"/>
        </w:rPr>
        <w:t>zakresie położnictwa i ginekologii.</w:t>
      </w:r>
    </w:p>
    <w:p w:rsidR="001D485D" w:rsidRPr="002C061D" w:rsidRDefault="001D485D" w:rsidP="0024516E">
      <w:pPr>
        <w:spacing w:after="0" w:line="240" w:lineRule="auto"/>
        <w:ind w:left="6096" w:hanging="6096"/>
        <w:jc w:val="both"/>
        <w:rPr>
          <w:rFonts w:asciiTheme="majorHAnsi" w:hAnsiTheme="majorHAnsi" w:cs="Times New Roman"/>
          <w:sz w:val="16"/>
          <w:szCs w:val="16"/>
        </w:rPr>
      </w:pPr>
    </w:p>
    <w:p w:rsidR="003627D4" w:rsidRPr="002C061D" w:rsidRDefault="00EE7CEE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  <w:sz w:val="24"/>
          <w:szCs w:val="24"/>
        </w:rPr>
      </w:pPr>
      <w:r w:rsidRPr="002C061D">
        <w:rPr>
          <w:rFonts w:asciiTheme="majorHAnsi" w:hAnsiTheme="majorHAnsi" w:cs="Times New Roman"/>
        </w:rPr>
        <w:t>Czytelny p</w:t>
      </w:r>
      <w:r w:rsidR="0024516E" w:rsidRPr="002C061D">
        <w:rPr>
          <w:rFonts w:asciiTheme="majorHAnsi" w:hAnsiTheme="majorHAnsi" w:cs="Times New Roman"/>
        </w:rPr>
        <w:t>odpis pacjentki</w:t>
      </w:r>
      <w:r w:rsidR="0024516E" w:rsidRPr="002C061D">
        <w:rPr>
          <w:rFonts w:asciiTheme="majorHAnsi" w:hAnsiTheme="majorHAnsi" w:cs="Times New Roman"/>
        </w:rPr>
        <w:tab/>
      </w:r>
      <w:r w:rsidR="0024516E" w:rsidRPr="002C061D">
        <w:rPr>
          <w:rFonts w:asciiTheme="majorHAnsi" w:hAnsiTheme="majorHAnsi" w:cs="Times New Roman"/>
        </w:rPr>
        <w:tab/>
      </w:r>
      <w:r w:rsidR="006B368E" w:rsidRPr="002C061D">
        <w:rPr>
          <w:rFonts w:asciiTheme="majorHAnsi" w:hAnsiTheme="majorHAnsi" w:cs="Times New Roman"/>
        </w:rPr>
        <w:t>Pieczęć</w:t>
      </w:r>
      <w:r w:rsidR="006B368E" w:rsidRPr="002C061D">
        <w:rPr>
          <w:rFonts w:asciiTheme="majorHAnsi" w:hAnsiTheme="majorHAnsi" w:cs="Times New Roman"/>
          <w:sz w:val="24"/>
          <w:szCs w:val="24"/>
        </w:rPr>
        <w:t xml:space="preserve"> i p</w:t>
      </w:r>
      <w:r w:rsidR="00D750F2" w:rsidRPr="002C061D">
        <w:rPr>
          <w:rFonts w:asciiTheme="majorHAnsi" w:hAnsiTheme="majorHAnsi" w:cs="Times New Roman"/>
          <w:sz w:val="24"/>
          <w:szCs w:val="24"/>
        </w:rPr>
        <w:t>odpis lekarz</w:t>
      </w:r>
      <w:r w:rsidR="00596CC7" w:rsidRPr="002C061D">
        <w:rPr>
          <w:rFonts w:asciiTheme="majorHAnsi" w:hAnsiTheme="majorHAnsi" w:cs="Times New Roman"/>
          <w:sz w:val="24"/>
          <w:szCs w:val="24"/>
        </w:rPr>
        <w:t>a</w:t>
      </w:r>
      <w:r w:rsidR="008E1570" w:rsidRPr="002C061D">
        <w:rPr>
          <w:rFonts w:asciiTheme="majorHAnsi" w:hAnsiTheme="majorHAnsi" w:cs="Times New Roman"/>
          <w:sz w:val="24"/>
          <w:szCs w:val="24"/>
        </w:rPr>
        <w:t>/ położnej</w:t>
      </w:r>
    </w:p>
    <w:p w:rsidR="00182880" w:rsidRPr="002C061D" w:rsidRDefault="00182880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  <w:sz w:val="20"/>
          <w:szCs w:val="20"/>
        </w:rPr>
      </w:pPr>
    </w:p>
    <w:p w:rsidR="008E1570" w:rsidRPr="002C061D" w:rsidRDefault="008E1570" w:rsidP="0024516E">
      <w:pPr>
        <w:spacing w:after="0" w:line="360" w:lineRule="auto"/>
        <w:ind w:left="6096" w:hanging="5387"/>
        <w:jc w:val="both"/>
        <w:rPr>
          <w:rFonts w:asciiTheme="majorHAnsi" w:hAnsiTheme="majorHAnsi" w:cs="Times New Roman"/>
          <w:sz w:val="24"/>
          <w:szCs w:val="24"/>
        </w:rPr>
      </w:pPr>
      <w:r w:rsidRPr="002C061D">
        <w:rPr>
          <w:rFonts w:asciiTheme="majorHAnsi" w:hAnsiTheme="majorHAnsi" w:cs="Times New Roman"/>
          <w:sz w:val="24"/>
          <w:szCs w:val="24"/>
        </w:rPr>
        <w:t>……………………………………</w:t>
      </w:r>
      <w:r w:rsidR="0024516E" w:rsidRPr="002C061D">
        <w:rPr>
          <w:rFonts w:asciiTheme="majorHAnsi" w:hAnsiTheme="majorHAnsi" w:cs="Times New Roman"/>
          <w:sz w:val="24"/>
          <w:szCs w:val="24"/>
        </w:rPr>
        <w:tab/>
      </w:r>
      <w:r w:rsidR="0024516E" w:rsidRPr="002C061D">
        <w:rPr>
          <w:rFonts w:asciiTheme="majorHAnsi" w:hAnsiTheme="majorHAnsi" w:cs="Times New Roman"/>
          <w:sz w:val="24"/>
          <w:szCs w:val="24"/>
        </w:rPr>
        <w:tab/>
        <w:t>…………….</w:t>
      </w:r>
      <w:r w:rsidRPr="002C061D">
        <w:rPr>
          <w:rFonts w:asciiTheme="majorHAnsi" w:hAnsiTheme="majorHAnsi" w:cs="Times New Roman"/>
          <w:sz w:val="24"/>
          <w:szCs w:val="24"/>
        </w:rPr>
        <w:t>……………………………</w:t>
      </w:r>
      <w:r w:rsidR="0024516E" w:rsidRPr="002C061D">
        <w:rPr>
          <w:rFonts w:asciiTheme="majorHAnsi" w:hAnsiTheme="majorHAnsi" w:cs="Times New Roman"/>
          <w:sz w:val="24"/>
          <w:szCs w:val="24"/>
        </w:rPr>
        <w:t>…</w:t>
      </w:r>
      <w:r w:rsidRPr="002C061D">
        <w:rPr>
          <w:rFonts w:asciiTheme="majorHAnsi" w:hAnsiTheme="majorHAnsi" w:cs="Times New Roman"/>
          <w:sz w:val="24"/>
          <w:szCs w:val="24"/>
        </w:rPr>
        <w:t>……</w:t>
      </w:r>
    </w:p>
    <w:p w:rsidR="00EE7CEE" w:rsidRPr="008A74CD" w:rsidRDefault="00EE7CEE" w:rsidP="008A74CD">
      <w:pPr>
        <w:spacing w:after="0" w:line="240" w:lineRule="auto"/>
        <w:ind w:firstLine="709"/>
        <w:jc w:val="both"/>
        <w:rPr>
          <w:rFonts w:asciiTheme="majorHAnsi" w:hAnsiTheme="majorHAnsi" w:cs="Times New Roman"/>
        </w:rPr>
      </w:pPr>
      <w:r w:rsidRPr="002C061D">
        <w:rPr>
          <w:rFonts w:asciiTheme="majorHAnsi" w:hAnsiTheme="majorHAnsi" w:cs="Times New Roman"/>
          <w:sz w:val="18"/>
          <w:szCs w:val="18"/>
        </w:rPr>
        <w:t>Wyrażam zgodę na przetwarzanie moich danych osobowych zgodnie z przepisami ustawy z dnia 29 sierpnia 1997 r. o</w:t>
      </w:r>
      <w:r w:rsidR="0024516E" w:rsidRPr="002C061D">
        <w:rPr>
          <w:rFonts w:asciiTheme="majorHAnsi" w:hAnsiTheme="majorHAnsi" w:cs="Times New Roman"/>
          <w:sz w:val="18"/>
          <w:szCs w:val="18"/>
        </w:rPr>
        <w:t> </w:t>
      </w:r>
      <w:r w:rsidR="00FA5256" w:rsidRPr="002C061D">
        <w:rPr>
          <w:rFonts w:asciiTheme="majorHAnsi" w:hAnsiTheme="majorHAnsi" w:cs="Times New Roman"/>
          <w:sz w:val="18"/>
          <w:szCs w:val="18"/>
        </w:rPr>
        <w:t xml:space="preserve">ochronie danych osobowych (Dz.U. </w:t>
      </w:r>
      <w:r w:rsidR="00F15D69" w:rsidRPr="002C061D">
        <w:rPr>
          <w:rFonts w:asciiTheme="majorHAnsi" w:hAnsiTheme="majorHAnsi" w:cs="Times New Roman"/>
          <w:sz w:val="18"/>
          <w:szCs w:val="18"/>
        </w:rPr>
        <w:t xml:space="preserve">z </w:t>
      </w:r>
      <w:r w:rsidR="00FA5256" w:rsidRPr="009F1285">
        <w:rPr>
          <w:rFonts w:asciiTheme="majorHAnsi" w:hAnsiTheme="majorHAnsi" w:cs="Times New Roman"/>
          <w:sz w:val="18"/>
          <w:szCs w:val="18"/>
        </w:rPr>
        <w:t>2015</w:t>
      </w:r>
      <w:r w:rsidR="00F15D69" w:rsidRPr="009F1285">
        <w:rPr>
          <w:rFonts w:asciiTheme="majorHAnsi" w:hAnsiTheme="majorHAnsi" w:cs="Times New Roman"/>
          <w:sz w:val="18"/>
          <w:szCs w:val="18"/>
        </w:rPr>
        <w:t xml:space="preserve"> r. poz.</w:t>
      </w:r>
      <w:r w:rsidR="009333BB" w:rsidRPr="009F1285">
        <w:rPr>
          <w:rFonts w:asciiTheme="majorHAnsi" w:hAnsiTheme="majorHAnsi" w:cs="Times New Roman"/>
          <w:sz w:val="18"/>
          <w:szCs w:val="18"/>
        </w:rPr>
        <w:t xml:space="preserve"> </w:t>
      </w:r>
      <w:r w:rsidR="00F15D69" w:rsidRPr="009F1285">
        <w:rPr>
          <w:rFonts w:asciiTheme="majorHAnsi" w:hAnsiTheme="majorHAnsi" w:cs="Times New Roman"/>
          <w:sz w:val="18"/>
          <w:szCs w:val="18"/>
        </w:rPr>
        <w:t>2135, z późn. zm.</w:t>
      </w:r>
      <w:r w:rsidR="00A579FB" w:rsidRPr="009F1285">
        <w:rPr>
          <w:rFonts w:asciiTheme="majorHAnsi" w:hAnsiTheme="majorHAnsi" w:cs="Times New Roman"/>
          <w:sz w:val="18"/>
          <w:szCs w:val="18"/>
        </w:rPr>
        <w:t>)</w:t>
      </w:r>
      <w:r w:rsidRPr="009F1285">
        <w:rPr>
          <w:rFonts w:asciiTheme="majorHAnsi" w:hAnsiTheme="majorHAnsi" w:cs="Times New Roman"/>
          <w:sz w:val="18"/>
          <w:szCs w:val="18"/>
        </w:rPr>
        <w:t xml:space="preserve">, </w:t>
      </w:r>
      <w:r w:rsidR="00FA5256" w:rsidRPr="009F1285">
        <w:rPr>
          <w:rFonts w:asciiTheme="majorHAnsi" w:hAnsiTheme="majorHAnsi" w:cs="Times New Roman"/>
          <w:sz w:val="18"/>
          <w:szCs w:val="18"/>
        </w:rPr>
        <w:t xml:space="preserve">przez świadczeniodawców posiadających umowę </w:t>
      </w:r>
      <w:r w:rsidR="00200F8E" w:rsidRPr="009F1285">
        <w:rPr>
          <w:rFonts w:asciiTheme="majorHAnsi" w:hAnsiTheme="majorHAnsi" w:cs="Times New Roman"/>
          <w:sz w:val="18"/>
          <w:szCs w:val="18"/>
        </w:rPr>
        <w:t>z NFZ z </w:t>
      </w:r>
      <w:r w:rsidR="000964D4" w:rsidRPr="009F1285">
        <w:rPr>
          <w:rFonts w:asciiTheme="majorHAnsi" w:hAnsiTheme="majorHAnsi" w:cs="Times New Roman"/>
          <w:sz w:val="18"/>
          <w:szCs w:val="18"/>
        </w:rPr>
        <w:t xml:space="preserve">zakresu położnictwa </w:t>
      </w:r>
      <w:r w:rsidR="008E1570" w:rsidRPr="009F1285">
        <w:rPr>
          <w:rFonts w:asciiTheme="majorHAnsi" w:hAnsiTheme="majorHAnsi" w:cs="Times New Roman"/>
          <w:sz w:val="18"/>
          <w:szCs w:val="18"/>
        </w:rPr>
        <w:t>i </w:t>
      </w:r>
      <w:r w:rsidR="000964D4" w:rsidRPr="009F1285">
        <w:rPr>
          <w:rFonts w:asciiTheme="majorHAnsi" w:hAnsiTheme="majorHAnsi" w:cs="Times New Roman"/>
          <w:sz w:val="18"/>
          <w:szCs w:val="18"/>
        </w:rPr>
        <w:t>ginekologii w celu realizacji i monitorowania</w:t>
      </w:r>
      <w:r w:rsidR="00FA5256" w:rsidRPr="009F1285">
        <w:rPr>
          <w:rFonts w:asciiTheme="majorHAnsi" w:hAnsiTheme="majorHAnsi" w:cs="Times New Roman"/>
          <w:sz w:val="18"/>
          <w:szCs w:val="18"/>
        </w:rPr>
        <w:t xml:space="preserve"> </w:t>
      </w:r>
      <w:r w:rsidR="00F15D69" w:rsidRPr="009F1285">
        <w:rPr>
          <w:rFonts w:asciiTheme="majorHAnsi" w:hAnsiTheme="majorHAnsi" w:cs="Times New Roman"/>
          <w:sz w:val="18"/>
          <w:szCs w:val="18"/>
        </w:rPr>
        <w:t xml:space="preserve">udzielania </w:t>
      </w:r>
      <w:r w:rsidR="000964D4" w:rsidRPr="009F1285">
        <w:rPr>
          <w:rFonts w:asciiTheme="majorHAnsi" w:hAnsiTheme="majorHAnsi" w:cs="Times New Roman"/>
          <w:sz w:val="18"/>
          <w:szCs w:val="18"/>
        </w:rPr>
        <w:t>świadczeń opieki zdrowotnej dotyczących ciąży, porodu i połogu.</w:t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F727B4" w:rsidRPr="002C061D">
        <w:rPr>
          <w:rFonts w:asciiTheme="majorHAnsi" w:hAnsiTheme="majorHAnsi" w:cs="Times New Roman"/>
          <w:sz w:val="18"/>
          <w:szCs w:val="18"/>
        </w:rPr>
        <w:tab/>
      </w:r>
      <w:r w:rsidR="00F727B4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8A74CD">
        <w:rPr>
          <w:rFonts w:asciiTheme="majorHAnsi" w:hAnsiTheme="majorHAnsi" w:cs="Times New Roman"/>
        </w:rPr>
        <w:t>Czytelny podpis pacjentki</w:t>
      </w:r>
    </w:p>
    <w:p w:rsidR="00182880" w:rsidRPr="008A74CD" w:rsidRDefault="00182880" w:rsidP="00C377B5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24516E" w:rsidRPr="002C061D" w:rsidRDefault="0024516E" w:rsidP="00F727B4">
      <w:pPr>
        <w:spacing w:after="0" w:line="240" w:lineRule="auto"/>
        <w:jc w:val="both"/>
        <w:rPr>
          <w:rFonts w:asciiTheme="majorHAnsi" w:hAnsiTheme="majorHAnsi" w:cs="Times New Roman"/>
          <w:sz w:val="16"/>
          <w:szCs w:val="16"/>
        </w:rPr>
      </w:pP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  <w:t>………………………………</w:t>
      </w:r>
      <w:r w:rsidR="00200F8E" w:rsidRPr="002C061D">
        <w:rPr>
          <w:rFonts w:asciiTheme="majorHAnsi" w:hAnsiTheme="majorHAnsi" w:cs="Times New Roman"/>
          <w:sz w:val="16"/>
          <w:szCs w:val="16"/>
        </w:rPr>
        <w:t>….</w:t>
      </w:r>
      <w:r w:rsidRPr="002C061D">
        <w:rPr>
          <w:rFonts w:asciiTheme="majorHAnsi" w:hAnsiTheme="majorHAnsi" w:cs="Times New Roman"/>
          <w:sz w:val="16"/>
          <w:szCs w:val="16"/>
        </w:rPr>
        <w:t>……..</w:t>
      </w:r>
    </w:p>
    <w:p w:rsidR="003B475A" w:rsidRDefault="006706FA" w:rsidP="00805E12">
      <w:pPr>
        <w:spacing w:after="0" w:line="360" w:lineRule="auto"/>
        <w:rPr>
          <w:rFonts w:asciiTheme="majorHAnsi" w:hAnsiTheme="majorHAnsi" w:cs="Times New Roman"/>
          <w:i/>
          <w:sz w:val="16"/>
          <w:szCs w:val="16"/>
        </w:rPr>
        <w:sectPr w:rsidR="003B475A" w:rsidSect="00182880">
          <w:headerReference w:type="first" r:id="rId9"/>
          <w:pgSz w:w="11906" w:h="16838"/>
          <w:pgMar w:top="284" w:right="849" w:bottom="426" w:left="851" w:header="708" w:footer="708" w:gutter="0"/>
          <w:cols w:space="708"/>
          <w:titlePg/>
          <w:docGrid w:linePitch="360"/>
        </w:sectPr>
      </w:pPr>
      <w:r w:rsidRPr="002C061D">
        <w:rPr>
          <w:rFonts w:asciiTheme="majorHAnsi" w:hAnsiTheme="majorHAnsi" w:cs="Times New Roman"/>
          <w:i/>
          <w:sz w:val="16"/>
          <w:szCs w:val="16"/>
        </w:rPr>
        <w:t>*</w:t>
      </w:r>
      <w:r w:rsidR="0024516E" w:rsidRPr="002C061D">
        <w:rPr>
          <w:rFonts w:asciiTheme="majorHAnsi" w:hAnsiTheme="majorHAnsi" w:cs="Times New Roman"/>
          <w:i/>
          <w:sz w:val="16"/>
          <w:szCs w:val="16"/>
        </w:rPr>
        <w:t>)</w:t>
      </w:r>
      <w:r w:rsidRPr="002C061D">
        <w:rPr>
          <w:rFonts w:asciiTheme="majorHAnsi" w:hAnsiTheme="majorHAnsi" w:cs="Times New Roman"/>
          <w:i/>
          <w:sz w:val="16"/>
          <w:szCs w:val="16"/>
        </w:rPr>
        <w:t xml:space="preserve"> Istnieje możliwość rezygnacji z opieki w ramach K</w:t>
      </w:r>
      <w:r w:rsidR="003B528E" w:rsidRPr="002C061D">
        <w:rPr>
          <w:rFonts w:asciiTheme="majorHAnsi" w:hAnsiTheme="majorHAnsi" w:cs="Times New Roman"/>
          <w:i/>
          <w:sz w:val="16"/>
          <w:szCs w:val="16"/>
        </w:rPr>
        <w:t>O</w:t>
      </w:r>
      <w:r w:rsidRPr="002C061D">
        <w:rPr>
          <w:rFonts w:asciiTheme="majorHAnsi" w:hAnsiTheme="majorHAnsi" w:cs="Times New Roman"/>
          <w:i/>
          <w:sz w:val="16"/>
          <w:szCs w:val="16"/>
        </w:rPr>
        <w:t>C</w:t>
      </w:r>
      <w:r w:rsidR="00805E12">
        <w:rPr>
          <w:rFonts w:asciiTheme="majorHAnsi" w:hAnsiTheme="majorHAnsi" w:cs="Times New Roman"/>
          <w:i/>
          <w:sz w:val="16"/>
          <w:szCs w:val="16"/>
        </w:rPr>
        <w:t xml:space="preserve"> I</w:t>
      </w:r>
      <w:r w:rsidR="00676BD7" w:rsidRPr="002C061D">
        <w:rPr>
          <w:rFonts w:asciiTheme="majorHAnsi" w:hAnsiTheme="majorHAnsi" w:cs="Times New Roman"/>
          <w:i/>
          <w:sz w:val="16"/>
          <w:szCs w:val="16"/>
        </w:rPr>
        <w:t xml:space="preserve">, o czym należy poinformować podmiot </w:t>
      </w:r>
      <w:r w:rsidR="003B528E" w:rsidRPr="002C061D">
        <w:rPr>
          <w:rFonts w:asciiTheme="majorHAnsi" w:hAnsiTheme="majorHAnsi" w:cs="Times New Roman"/>
          <w:i/>
          <w:sz w:val="16"/>
          <w:szCs w:val="16"/>
        </w:rPr>
        <w:t>koordynujący KOC</w:t>
      </w:r>
      <w:r w:rsidR="00805E12">
        <w:rPr>
          <w:rFonts w:asciiTheme="majorHAnsi" w:hAnsiTheme="majorHAnsi" w:cs="Times New Roman"/>
          <w:i/>
          <w:sz w:val="16"/>
          <w:szCs w:val="16"/>
        </w:rPr>
        <w:t xml:space="preserve"> I</w:t>
      </w:r>
    </w:p>
    <w:p w:rsidR="003B475A" w:rsidRPr="00BB5C4B" w:rsidRDefault="003B475A" w:rsidP="00805E12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F47875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Zalecany zakres świadczeń profilaktycznych i działań w zakresie promocji zdrowia oraz badań diagnostycznych i konsultacji medycznych, wykonywanych u kobiet w okresie ciąży, wraz z okresami i</w:t>
      </w:r>
      <w:r>
        <w:rPr>
          <w:rFonts w:ascii="Times New Roman" w:eastAsia="Times New Roman" w:hAnsi="Times New Roman" w:cs="Times New Roman"/>
          <w:b/>
          <w:bCs/>
          <w:lang w:eastAsia="pl-PL"/>
        </w:rPr>
        <w:t>ch </w:t>
      </w:r>
      <w:r w:rsidRPr="00F47875">
        <w:rPr>
          <w:rFonts w:ascii="Times New Roman" w:eastAsia="Times New Roman" w:hAnsi="Times New Roman" w:cs="Times New Roman"/>
          <w:b/>
          <w:bCs/>
          <w:lang w:eastAsia="pl-PL"/>
        </w:rPr>
        <w:t>przeprowadzania</w:t>
      </w:r>
    </w:p>
    <w:p w:rsidR="003B475A" w:rsidRPr="003B475A" w:rsidRDefault="003B475A" w:rsidP="003B47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24"/>
          <w:lang w:eastAsia="pl-PL"/>
        </w:rPr>
      </w:pPr>
    </w:p>
    <w:p w:rsidR="003B475A" w:rsidRDefault="003B475A" w:rsidP="003B47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B5C4B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wynikający z rozporządzenia Ministra Zdrowia z dnia 20 września 2012 r. w sprawie standardów postępowania medycznego przy udzielaniu świadczeń zdrowotnych z zakresu opieki okołoporodowej sprawowanej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br/>
      </w:r>
      <w:r w:rsidRPr="00BB5C4B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nad kobietą w okresie fizjologicznej ciąży, fizjologicznego porodu, połogu oraz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opieki nad noworodkiem </w:t>
      </w:r>
    </w:p>
    <w:p w:rsidR="003B475A" w:rsidRPr="00F47875" w:rsidRDefault="003B475A" w:rsidP="003B475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(Dz.U. z 2016 r., </w:t>
      </w:r>
      <w:r w:rsidRPr="00BB5C4B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poz. 11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32</w:t>
      </w:r>
      <w:r w:rsidRPr="00BB5C4B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).</w:t>
      </w:r>
    </w:p>
    <w:p w:rsidR="009F1615" w:rsidRPr="003B475A" w:rsidRDefault="009F1615" w:rsidP="003B475A">
      <w:pPr>
        <w:spacing w:after="0" w:line="360" w:lineRule="auto"/>
        <w:jc w:val="both"/>
        <w:rPr>
          <w:rFonts w:asciiTheme="majorHAnsi" w:hAnsiTheme="majorHAnsi" w:cs="Times New Roman"/>
          <w:i/>
          <w:sz w:val="8"/>
          <w:szCs w:val="16"/>
        </w:rPr>
      </w:pPr>
    </w:p>
    <w:tbl>
      <w:tblPr>
        <w:tblStyle w:val="Tabela-Siatka"/>
        <w:tblW w:w="7796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3685"/>
      </w:tblGrid>
      <w:tr w:rsidR="003B475A" w:rsidTr="00851269">
        <w:tc>
          <w:tcPr>
            <w:tcW w:w="709" w:type="dxa"/>
            <w:vAlign w:val="center"/>
          </w:tcPr>
          <w:p w:rsidR="003B475A" w:rsidRPr="003B475A" w:rsidRDefault="003B475A" w:rsidP="003B475A">
            <w:pPr>
              <w:spacing w:line="360" w:lineRule="auto"/>
              <w:jc w:val="center"/>
              <w:rPr>
                <w:rFonts w:asciiTheme="majorHAnsi" w:hAnsiTheme="majorHAnsi" w:cs="Times New Roman"/>
                <w:i/>
                <w:sz w:val="16"/>
                <w:szCs w:val="16"/>
              </w:rPr>
            </w:pPr>
            <w:r w:rsidRPr="003B475A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Termin badania</w:t>
            </w:r>
          </w:p>
        </w:tc>
        <w:tc>
          <w:tcPr>
            <w:tcW w:w="3402" w:type="dxa"/>
            <w:vAlign w:val="center"/>
          </w:tcPr>
          <w:p w:rsidR="003B475A" w:rsidRPr="003B475A" w:rsidRDefault="003B475A" w:rsidP="003B475A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Świadczenia profilaktyczne wykonywane przez</w:t>
            </w:r>
          </w:p>
          <w:p w:rsidR="003B475A" w:rsidRPr="003B475A" w:rsidRDefault="003B475A" w:rsidP="003B475A">
            <w:pPr>
              <w:jc w:val="center"/>
              <w:rPr>
                <w:rFonts w:asciiTheme="majorHAnsi" w:hAnsiTheme="majorHAnsi" w:cs="Times New Roman"/>
                <w:i/>
                <w:sz w:val="16"/>
                <w:szCs w:val="16"/>
              </w:rPr>
            </w:pPr>
            <w:r w:rsidRPr="003B475A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lekarza lub położną i działania w zakresie promocji zdrowia</w:t>
            </w:r>
          </w:p>
        </w:tc>
        <w:tc>
          <w:tcPr>
            <w:tcW w:w="3685" w:type="dxa"/>
            <w:vAlign w:val="center"/>
          </w:tcPr>
          <w:p w:rsidR="003B475A" w:rsidRPr="003B475A" w:rsidRDefault="003B475A" w:rsidP="003B475A">
            <w:pPr>
              <w:spacing w:line="360" w:lineRule="auto"/>
              <w:jc w:val="center"/>
              <w:rPr>
                <w:rFonts w:asciiTheme="majorHAnsi" w:hAnsiTheme="majorHAnsi" w:cs="Times New Roman"/>
                <w:i/>
                <w:sz w:val="16"/>
                <w:szCs w:val="16"/>
              </w:rPr>
            </w:pPr>
            <w:r w:rsidRPr="003B475A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Badania diagnostyczne i konsultacje medyczne</w:t>
            </w:r>
          </w:p>
        </w:tc>
      </w:tr>
      <w:tr w:rsidR="003B475A" w:rsidTr="00851269">
        <w:trPr>
          <w:trHeight w:val="82"/>
        </w:trPr>
        <w:tc>
          <w:tcPr>
            <w:tcW w:w="709" w:type="dxa"/>
            <w:vAlign w:val="center"/>
          </w:tcPr>
          <w:p w:rsidR="003B475A" w:rsidRPr="003B475A" w:rsidRDefault="003B475A" w:rsidP="003B475A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</w:t>
            </w:r>
          </w:p>
        </w:tc>
        <w:tc>
          <w:tcPr>
            <w:tcW w:w="3402" w:type="dxa"/>
            <w:vAlign w:val="center"/>
          </w:tcPr>
          <w:p w:rsidR="003B475A" w:rsidRPr="003B475A" w:rsidRDefault="003B475A" w:rsidP="003B475A">
            <w:pPr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</w:t>
            </w:r>
          </w:p>
        </w:tc>
        <w:tc>
          <w:tcPr>
            <w:tcW w:w="3685" w:type="dxa"/>
            <w:vAlign w:val="center"/>
          </w:tcPr>
          <w:p w:rsidR="003B475A" w:rsidRPr="003B475A" w:rsidRDefault="003B475A" w:rsidP="003B475A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Do 10 tyg.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we wzierniku i zestawione.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Badanie gruczołów sutkowych.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Określenie wzrostu i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Ocena ryzyka ciążowego.</w:t>
            </w:r>
          </w:p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Propagowanie zdrowego stylu życia, w tym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Przekazanie informacji o możliwości wykonania badań w kierunku wad uwarunkowanych genetycznie.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9. W przypadku opieki sprawowanej przez położną obowiązkowa konsultacja lekarza specjalisty w dziedzinie położnictwa i ginekologii.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Grupa krwi i Rh.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Przeciwciała odpornościowe.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Morfologia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Badanie cytologiczne.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Badanie czystości pochwy.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Badanie stężenia glukozy we krwi na czczo.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VDRL.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9.Badanie stomatologiczne, uwzględniające ocenę stanu zdrowia jamy ustnej, określenie potrzeb profilaktyczno-leczniczych i ustalenie planu leczenia.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10. Badanie HIV i HCV.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11. Badanie w kierunku toksoplazmozy (IgG, IgM) i różyczki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11-14 tydz.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we wzierniku i zestawione.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Ocena ryzyka ciążowego.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Propagowanie zdrowego stylu życia, w tym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Kontrola stanu zdrowia jamy ustnej.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ultrasonograficzne.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Badanie cytologiczne, jeśli nie było wykonane we wcześniejszym okresie ciąży.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15-20 tydz.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we wzierniku i zestawione.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Ocena ryzyka ciążowego.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Propagowanie zdrowego stylu życia, w tym zdrowia jamy ustnej.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Morfologia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Badanie czystości pochwy.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Badanie cytologiczne, jeśli nie było wcześniej wykonane w okresie ciąży.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21-26 tydz.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we wzierniku i zestawione.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Ocena czynności serca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Ocena ryzyka ciążowego.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Propagowanie zdrowego stylu życia, w tym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Kontrola stanu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9. Praktyczne i teoretyczne przygotowanie do porodu, połogu, karmienia piersią i rodzicielstwa w formie grupowej lub indywidualnej.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stężenia glukozy we krwi po doustnym podaniu 75 g glukozy (w 24-28 tyg. ciąży) - dwukrotne oznaczenie stężenia glukozy: przed podaniem glukozy (na czczo) oraz po 2 godz. od podania glukozy.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ultrasonograficzne.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Przeciwciała anty-Rh u kobiet z Rh (-).</w:t>
            </w:r>
          </w:p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U kobiet z ujemnym wynikiem w I trymestrze - badanie w kierunku toksoplazmozy.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Badanie cytologiczne, jeśli nie było wcześniej wykonane w okresie ciąży.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lastRenderedPageBreak/>
              <w:t>27-32 tydz.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we wzierniku i zestawione.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Ocena czynności serca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Ocena ryzyka ciążowego.</w:t>
            </w:r>
          </w:p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Propagowanie zdrowego stylu życia, w tym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Praktyczne i teoretyczne przygotowanie do porodu, połogu, karmienia piersią i rodzicielstwa w formie grupowej lub indywidualnej.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Morfologia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Przeciwciała odpornościowe.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Badanie ultrasonograficzne.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W przypadku występowania wskazań - podanie globuliny anty-D (28-30 tydz. ciąży).</w:t>
            </w:r>
          </w:p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Badanie cytologiczne, jeśli nie było wcześniej wykonane w okresie ciąży.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38-39 tydz.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położnicze.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Ocena czynności serca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Ocena aktywności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Ocena ryzyka ciążowego.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Propagowanie zdrowego stylu życia, w tym zdrowia jamy ustnej.</w:t>
            </w:r>
          </w:p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9. Praktyczne i teoretyczne przygotowanie do porodu, połogu, karmienia piersią i rodzicielstwa w formie grupowej lub indywidualnej.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10. W przypadku opieki sprawowanej przez położną obowiązkowa konsultacja lekarza specjalisty w dziedzinie położnictwa i ginekologii.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Morfologia krwi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</w:tcPr>
          <w:p w:rsidR="003B475A" w:rsidRPr="003B475A" w:rsidRDefault="003B475A" w:rsidP="003B475A">
            <w:pPr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 xml:space="preserve">Po 40 tyg. ciąży badanie </w:t>
            </w:r>
          </w:p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co 2-3 dni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położnicze.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Badanie we wzierniku i zestawione - według wskazań medycznych.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Ocena ruchów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Ocena czynności serca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Ocena ryzyka ciążowego.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9. Propagowanie zdrowego stylu życia, w tym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10. Praktyczne i teoretyczne przygotowanie do porodu, połogu, karmienia piersią i rodzicielstwa w formie grupowej lub indywidualnej.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11. Skierowanie do hospitalizacji po 41 tyg. ciąży.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KTG.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ultrasonograficzne (jednorazowo).</w:t>
            </w:r>
          </w:p>
        </w:tc>
      </w:tr>
    </w:tbl>
    <w:p w:rsidR="003B475A" w:rsidRPr="003B475A" w:rsidRDefault="003B475A" w:rsidP="003B475A">
      <w:pPr>
        <w:spacing w:after="0" w:line="360" w:lineRule="auto"/>
        <w:jc w:val="both"/>
        <w:rPr>
          <w:rFonts w:asciiTheme="majorHAnsi" w:hAnsiTheme="majorHAnsi" w:cs="Times New Roman"/>
          <w:i/>
          <w:sz w:val="16"/>
          <w:szCs w:val="16"/>
        </w:rPr>
      </w:pPr>
    </w:p>
    <w:p w:rsidR="00182880" w:rsidRPr="00D62786" w:rsidRDefault="00182880" w:rsidP="00182880">
      <w:pPr>
        <w:rPr>
          <w:rFonts w:asciiTheme="majorHAnsi" w:hAnsiTheme="majorHAnsi" w:cs="Times New Roman"/>
          <w:i/>
          <w:sz w:val="16"/>
          <w:szCs w:val="16"/>
        </w:rPr>
      </w:pPr>
    </w:p>
    <w:sectPr w:rsidR="00182880" w:rsidRPr="00D62786" w:rsidSect="00805E12">
      <w:pgSz w:w="16838" w:h="11906" w:orient="landscape"/>
      <w:pgMar w:top="568" w:right="395" w:bottom="426" w:left="284" w:header="708" w:footer="708" w:gutter="0"/>
      <w:cols w:num="2" w:space="31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788" w:rsidRDefault="00663788" w:rsidP="00FA6FC7">
      <w:pPr>
        <w:spacing w:after="0" w:line="240" w:lineRule="auto"/>
      </w:pPr>
      <w:r>
        <w:separator/>
      </w:r>
    </w:p>
  </w:endnote>
  <w:endnote w:type="continuationSeparator" w:id="0">
    <w:p w:rsidR="00663788" w:rsidRDefault="00663788" w:rsidP="00FA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788" w:rsidRDefault="00663788" w:rsidP="00FA6FC7">
      <w:pPr>
        <w:spacing w:after="0" w:line="240" w:lineRule="auto"/>
      </w:pPr>
      <w:r>
        <w:separator/>
      </w:r>
    </w:p>
  </w:footnote>
  <w:footnote w:type="continuationSeparator" w:id="0">
    <w:p w:rsidR="00663788" w:rsidRDefault="00663788" w:rsidP="00FA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80" w:rsidRDefault="00130D0F" w:rsidP="00182880">
    <w:pPr>
      <w:pStyle w:val="Nagwek"/>
      <w:tabs>
        <w:tab w:val="clear" w:pos="4536"/>
        <w:tab w:val="center" w:pos="1701"/>
      </w:tabs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Załącznik nr </w:t>
    </w:r>
    <w:r w:rsidR="00986317">
      <w:rPr>
        <w:rFonts w:ascii="Arial" w:hAnsi="Arial" w:cs="Arial"/>
        <w:i/>
        <w:sz w:val="20"/>
        <w:szCs w:val="20"/>
      </w:rPr>
      <w:t xml:space="preserve">3 </w:t>
    </w:r>
    <w:r w:rsidR="00182880" w:rsidRPr="00224889">
      <w:rPr>
        <w:rFonts w:ascii="Arial" w:hAnsi="Arial" w:cs="Arial"/>
        <w:i/>
        <w:sz w:val="20"/>
        <w:szCs w:val="20"/>
      </w:rPr>
      <w:br/>
      <w:t>Załą</w:t>
    </w:r>
    <w:r>
      <w:rPr>
        <w:rFonts w:ascii="Arial" w:hAnsi="Arial" w:cs="Arial"/>
        <w:i/>
        <w:sz w:val="20"/>
        <w:szCs w:val="20"/>
      </w:rPr>
      <w:t>cznik nr 12</w:t>
    </w:r>
    <w:r w:rsidR="00AB5A0B">
      <w:rPr>
        <w:rFonts w:ascii="Arial" w:hAnsi="Arial" w:cs="Arial"/>
        <w:i/>
        <w:sz w:val="20"/>
        <w:szCs w:val="20"/>
      </w:rPr>
      <w:t>a</w:t>
    </w:r>
  </w:p>
  <w:p w:rsidR="00182880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 w:rsidRPr="0056432F">
      <w:rPr>
        <w:rFonts w:ascii="Arial Narrow" w:eastAsia="Times New Roman" w:hAnsi="Arial Narrow" w:cs="Times New Roman"/>
        <w:sz w:val="16"/>
        <w:szCs w:val="20"/>
        <w:lang w:eastAsia="pl-PL"/>
      </w:rPr>
      <w:t xml:space="preserve">pieczęć </w:t>
    </w:r>
    <w:r>
      <w:rPr>
        <w:rFonts w:ascii="Arial Narrow" w:eastAsia="Times New Roman" w:hAnsi="Arial Narrow" w:cs="Times New Roman"/>
        <w:sz w:val="16"/>
        <w:szCs w:val="20"/>
        <w:lang w:eastAsia="pl-PL"/>
      </w:rPr>
      <w:t>świadczeniodawcy</w:t>
    </w:r>
  </w:p>
  <w:p w:rsidR="00182880" w:rsidRPr="009C780C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>
      <w:rPr>
        <w:rFonts w:ascii="Arial Narrow" w:eastAsia="Times New Roman" w:hAnsi="Arial Narrow" w:cs="Times New Roman"/>
        <w:sz w:val="16"/>
        <w:szCs w:val="20"/>
        <w:lang w:eastAsia="pl-PL"/>
      </w:rPr>
      <w:t>(nazwa, adres)</w:t>
    </w:r>
  </w:p>
  <w:p w:rsidR="00182880" w:rsidRDefault="001828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7274"/>
    <w:multiLevelType w:val="hybridMultilevel"/>
    <w:tmpl w:val="A65A45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64"/>
    <w:rsid w:val="00063CCB"/>
    <w:rsid w:val="000964D4"/>
    <w:rsid w:val="000A0D14"/>
    <w:rsid w:val="00130D0F"/>
    <w:rsid w:val="00182880"/>
    <w:rsid w:val="001D152B"/>
    <w:rsid w:val="001D485D"/>
    <w:rsid w:val="001E61BF"/>
    <w:rsid w:val="001F64D3"/>
    <w:rsid w:val="00200F8E"/>
    <w:rsid w:val="00224889"/>
    <w:rsid w:val="0024516E"/>
    <w:rsid w:val="002C061D"/>
    <w:rsid w:val="00343F2F"/>
    <w:rsid w:val="00345347"/>
    <w:rsid w:val="003536F6"/>
    <w:rsid w:val="003627D4"/>
    <w:rsid w:val="00390ADF"/>
    <w:rsid w:val="003B475A"/>
    <w:rsid w:val="003B528E"/>
    <w:rsid w:val="00414A64"/>
    <w:rsid w:val="0045611B"/>
    <w:rsid w:val="00481F2A"/>
    <w:rsid w:val="004A10CC"/>
    <w:rsid w:val="004A4B74"/>
    <w:rsid w:val="004B66F6"/>
    <w:rsid w:val="004F7EB7"/>
    <w:rsid w:val="00554A3F"/>
    <w:rsid w:val="0056432F"/>
    <w:rsid w:val="00596CC7"/>
    <w:rsid w:val="005E4A8F"/>
    <w:rsid w:val="00610140"/>
    <w:rsid w:val="00661F60"/>
    <w:rsid w:val="00663788"/>
    <w:rsid w:val="006706FA"/>
    <w:rsid w:val="00676BD7"/>
    <w:rsid w:val="0068269D"/>
    <w:rsid w:val="006B368E"/>
    <w:rsid w:val="007C1F5C"/>
    <w:rsid w:val="007D76F5"/>
    <w:rsid w:val="00805E12"/>
    <w:rsid w:val="00831F51"/>
    <w:rsid w:val="00851269"/>
    <w:rsid w:val="00881625"/>
    <w:rsid w:val="008A74CD"/>
    <w:rsid w:val="008E0E5C"/>
    <w:rsid w:val="008E1570"/>
    <w:rsid w:val="00932DC5"/>
    <w:rsid w:val="009333BB"/>
    <w:rsid w:val="00960458"/>
    <w:rsid w:val="00986317"/>
    <w:rsid w:val="009B28D8"/>
    <w:rsid w:val="009C780C"/>
    <w:rsid w:val="009D4CEB"/>
    <w:rsid w:val="009D6A33"/>
    <w:rsid w:val="009E4FEA"/>
    <w:rsid w:val="009F1285"/>
    <w:rsid w:val="009F1615"/>
    <w:rsid w:val="00A0680B"/>
    <w:rsid w:val="00A3695A"/>
    <w:rsid w:val="00A37438"/>
    <w:rsid w:val="00A579FB"/>
    <w:rsid w:val="00AA6C6F"/>
    <w:rsid w:val="00AB5A0B"/>
    <w:rsid w:val="00AD0942"/>
    <w:rsid w:val="00AF7B54"/>
    <w:rsid w:val="00C0518F"/>
    <w:rsid w:val="00C363E2"/>
    <w:rsid w:val="00C377B5"/>
    <w:rsid w:val="00C97D4E"/>
    <w:rsid w:val="00CB077C"/>
    <w:rsid w:val="00CB1075"/>
    <w:rsid w:val="00CD62BB"/>
    <w:rsid w:val="00CF0A12"/>
    <w:rsid w:val="00D56553"/>
    <w:rsid w:val="00D62786"/>
    <w:rsid w:val="00D7244A"/>
    <w:rsid w:val="00D750F2"/>
    <w:rsid w:val="00DE0407"/>
    <w:rsid w:val="00E16BD8"/>
    <w:rsid w:val="00E6081B"/>
    <w:rsid w:val="00ED156C"/>
    <w:rsid w:val="00ED7BDD"/>
    <w:rsid w:val="00EE7CEE"/>
    <w:rsid w:val="00EF622A"/>
    <w:rsid w:val="00F15D69"/>
    <w:rsid w:val="00F34BE5"/>
    <w:rsid w:val="00F727B4"/>
    <w:rsid w:val="00F73507"/>
    <w:rsid w:val="00FA5256"/>
    <w:rsid w:val="00FA6FC7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327D2-915C-4183-918F-40210CFA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Hołubicki Rafał</cp:lastModifiedBy>
  <cp:revision>2</cp:revision>
  <cp:lastPrinted>2017-05-09T07:21:00Z</cp:lastPrinted>
  <dcterms:created xsi:type="dcterms:W3CDTF">2017-05-24T12:04:00Z</dcterms:created>
  <dcterms:modified xsi:type="dcterms:W3CDTF">2017-05-24T12:04:00Z</dcterms:modified>
</cp:coreProperties>
</file>